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CF" w:rsidRDefault="002A5ACF" w:rsidP="002A5ACF">
      <w:pPr>
        <w:tabs>
          <w:tab w:val="left" w:pos="851"/>
        </w:tabs>
        <w:spacing w:after="0" w:line="240" w:lineRule="auto"/>
        <w:ind w:left="5529"/>
        <w:rPr>
          <w:rFonts w:ascii="Times New Roman" w:hAnsi="Times New Roman" w:cs="Times New Roman"/>
          <w:sz w:val="28"/>
          <w:szCs w:val="28"/>
          <w:lang w:val="kk-KZ"/>
        </w:rPr>
      </w:pPr>
      <w:r>
        <w:rPr>
          <w:rFonts w:ascii="Times New Roman" w:hAnsi="Times New Roman" w:cs="Times New Roman"/>
          <w:sz w:val="28"/>
          <w:szCs w:val="28"/>
          <w:lang w:val="kk-KZ"/>
        </w:rPr>
        <w:t>Приложение 1</w:t>
      </w:r>
    </w:p>
    <w:p w:rsidR="002A5ACF" w:rsidRDefault="002A5ACF" w:rsidP="002A5ACF">
      <w:pPr>
        <w:tabs>
          <w:tab w:val="left" w:pos="851"/>
        </w:tabs>
        <w:spacing w:after="0" w:line="240" w:lineRule="auto"/>
        <w:ind w:left="5529"/>
        <w:jc w:val="center"/>
        <w:rPr>
          <w:rFonts w:ascii="Times New Roman" w:hAnsi="Times New Roman" w:cs="Times New Roman"/>
          <w:bCs/>
          <w:sz w:val="28"/>
          <w:szCs w:val="28"/>
        </w:rPr>
      </w:pPr>
      <w:r>
        <w:rPr>
          <w:rFonts w:ascii="Times New Roman" w:hAnsi="Times New Roman" w:cs="Times New Roman"/>
          <w:bCs/>
          <w:sz w:val="28"/>
          <w:szCs w:val="28"/>
          <w:lang w:val="kk-KZ"/>
        </w:rPr>
        <w:t xml:space="preserve">к </w:t>
      </w:r>
      <w:r>
        <w:rPr>
          <w:rFonts w:ascii="Times New Roman" w:hAnsi="Times New Roman" w:cs="Times New Roman"/>
          <w:bCs/>
          <w:sz w:val="28"/>
          <w:szCs w:val="28"/>
        </w:rPr>
        <w:t>приказ</w:t>
      </w:r>
      <w:r>
        <w:rPr>
          <w:rFonts w:ascii="Times New Roman" w:hAnsi="Times New Roman" w:cs="Times New Roman"/>
          <w:bCs/>
          <w:sz w:val="28"/>
          <w:szCs w:val="28"/>
          <w:lang w:val="kk-KZ"/>
        </w:rPr>
        <w:t>у</w:t>
      </w:r>
      <w:r>
        <w:rPr>
          <w:rFonts w:ascii="Times New Roman" w:hAnsi="Times New Roman" w:cs="Times New Roman"/>
          <w:bCs/>
          <w:sz w:val="28"/>
          <w:szCs w:val="28"/>
        </w:rPr>
        <w:t xml:space="preserve"> Министра образования</w:t>
      </w:r>
    </w:p>
    <w:p w:rsidR="002A5ACF" w:rsidRDefault="002A5ACF" w:rsidP="002A5ACF">
      <w:pPr>
        <w:tabs>
          <w:tab w:val="left" w:pos="851"/>
        </w:tabs>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t xml:space="preserve">и науки </w:t>
      </w:r>
      <w:r>
        <w:rPr>
          <w:rFonts w:ascii="Times New Roman" w:hAnsi="Times New Roman" w:cs="Times New Roman"/>
          <w:sz w:val="28"/>
          <w:szCs w:val="28"/>
        </w:rPr>
        <w:t>Республики Казахстан</w:t>
      </w:r>
    </w:p>
    <w:p w:rsidR="002A5ACF" w:rsidRDefault="002A5ACF" w:rsidP="002A5ACF">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от «14 » апреля 2015 года</w:t>
      </w:r>
    </w:p>
    <w:p w:rsidR="002A5ACF" w:rsidRDefault="002A5ACF" w:rsidP="002A5ACF">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 200</w:t>
      </w:r>
    </w:p>
    <w:p w:rsidR="003E49BF" w:rsidRDefault="003E49BF" w:rsidP="00AE0298">
      <w:pPr>
        <w:tabs>
          <w:tab w:val="left" w:pos="0"/>
        </w:tabs>
        <w:spacing w:after="0" w:line="240" w:lineRule="auto"/>
        <w:jc w:val="both"/>
        <w:rPr>
          <w:rFonts w:ascii="Times New Roman" w:hAnsi="Times New Roman" w:cs="Times New Roman"/>
          <w:b/>
          <w:bCs/>
          <w:sz w:val="28"/>
          <w:szCs w:val="28"/>
          <w:lang w:eastAsia="ru-RU"/>
        </w:rPr>
      </w:pPr>
    </w:p>
    <w:p w:rsidR="002A5ACF" w:rsidRPr="003E49BF" w:rsidRDefault="002A5ACF" w:rsidP="00AE0298">
      <w:pPr>
        <w:tabs>
          <w:tab w:val="left" w:pos="0"/>
        </w:tabs>
        <w:spacing w:after="0" w:line="240" w:lineRule="auto"/>
        <w:jc w:val="both"/>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Стандарт государственной услуги</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w:t>
      </w:r>
      <w:r w:rsidRPr="003E49BF">
        <w:rPr>
          <w:rFonts w:ascii="Times New Roman" w:hAnsi="Times New Roman" w:cs="Times New Roman"/>
          <w:b/>
          <w:bCs/>
          <w:color w:val="000000"/>
          <w:sz w:val="28"/>
          <w:szCs w:val="28"/>
          <w:lang w:eastAsia="ru-RU"/>
        </w:rPr>
        <w:t xml:space="preserve">Прием документов в организации технического и профессионального, </w:t>
      </w:r>
      <w:proofErr w:type="spellStart"/>
      <w:r w:rsidRPr="003E49BF">
        <w:rPr>
          <w:rFonts w:ascii="Times New Roman" w:hAnsi="Times New Roman" w:cs="Times New Roman"/>
          <w:b/>
          <w:bCs/>
          <w:color w:val="000000"/>
          <w:sz w:val="28"/>
          <w:szCs w:val="28"/>
          <w:lang w:eastAsia="ru-RU"/>
        </w:rPr>
        <w:t>послесреднего</w:t>
      </w:r>
      <w:proofErr w:type="spellEnd"/>
      <w:r w:rsidRPr="003E49BF">
        <w:rPr>
          <w:rFonts w:ascii="Times New Roman" w:hAnsi="Times New Roman" w:cs="Times New Roman"/>
          <w:b/>
          <w:bCs/>
          <w:color w:val="000000"/>
          <w:sz w:val="28"/>
          <w:szCs w:val="28"/>
          <w:lang w:eastAsia="ru-RU"/>
        </w:rPr>
        <w:t xml:space="preserve"> образования</w:t>
      </w:r>
      <w:r w:rsidRPr="003E49BF">
        <w:rPr>
          <w:rFonts w:ascii="Times New Roman" w:hAnsi="Times New Roman" w:cs="Times New Roman"/>
          <w:b/>
          <w:bCs/>
          <w:sz w:val="28"/>
          <w:szCs w:val="28"/>
          <w:lang w:eastAsia="ru-RU"/>
        </w:rPr>
        <w:t>»</w:t>
      </w: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3E49BF"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1. Общие положения</w:t>
      </w:r>
    </w:p>
    <w:p w:rsidR="00AE0298" w:rsidRDefault="00AE0298" w:rsidP="00AE0298">
      <w:pPr>
        <w:tabs>
          <w:tab w:val="left" w:pos="0"/>
        </w:tabs>
        <w:spacing w:after="0" w:line="240" w:lineRule="auto"/>
        <w:jc w:val="both"/>
        <w:rPr>
          <w:rFonts w:ascii="Times New Roman" w:hAnsi="Times New Roman" w:cs="Times New Roman"/>
          <w:sz w:val="28"/>
          <w:szCs w:val="28"/>
          <w:lang w:eastAsia="ru-RU"/>
        </w:rPr>
      </w:pPr>
    </w:p>
    <w:p w:rsidR="00AE0298"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Государственная услуга «</w:t>
      </w:r>
      <w:r w:rsidR="003E49BF" w:rsidRPr="003E49BF">
        <w:rPr>
          <w:rFonts w:ascii="Times New Roman" w:hAnsi="Times New Roman" w:cs="Times New Roman"/>
          <w:color w:val="000000"/>
          <w:sz w:val="28"/>
          <w:szCs w:val="28"/>
          <w:lang w:eastAsia="ru-RU"/>
        </w:rPr>
        <w:t xml:space="preserve">Прием документов в организации технического и </w:t>
      </w:r>
      <w:proofErr w:type="spellStart"/>
      <w:r w:rsidR="003E49BF" w:rsidRPr="003E49BF">
        <w:rPr>
          <w:rFonts w:ascii="Times New Roman" w:hAnsi="Times New Roman" w:cs="Times New Roman"/>
          <w:color w:val="000000"/>
          <w:sz w:val="28"/>
          <w:szCs w:val="28"/>
          <w:lang w:eastAsia="ru-RU"/>
        </w:rPr>
        <w:t>профессионального</w:t>
      </w:r>
      <w:proofErr w:type="gramStart"/>
      <w:r w:rsidR="003E49BF" w:rsidRPr="003E49BF">
        <w:rPr>
          <w:rFonts w:ascii="Times New Roman" w:hAnsi="Times New Roman" w:cs="Times New Roman"/>
          <w:color w:val="000000"/>
          <w:sz w:val="28"/>
          <w:szCs w:val="28"/>
          <w:lang w:eastAsia="ru-RU"/>
        </w:rPr>
        <w:t>,п</w:t>
      </w:r>
      <w:proofErr w:type="gramEnd"/>
      <w:r w:rsidR="003E49BF" w:rsidRPr="003E49BF">
        <w:rPr>
          <w:rFonts w:ascii="Times New Roman" w:hAnsi="Times New Roman" w:cs="Times New Roman"/>
          <w:color w:val="000000"/>
          <w:sz w:val="28"/>
          <w:szCs w:val="28"/>
          <w:lang w:eastAsia="ru-RU"/>
        </w:rPr>
        <w:t>ослесреднего</w:t>
      </w:r>
      <w:proofErr w:type="spellEnd"/>
      <w:r w:rsidR="003E49BF" w:rsidRPr="003E49BF">
        <w:rPr>
          <w:rFonts w:ascii="Times New Roman" w:hAnsi="Times New Roman" w:cs="Times New Roman"/>
          <w:color w:val="000000"/>
          <w:sz w:val="28"/>
          <w:szCs w:val="28"/>
          <w:lang w:eastAsia="ru-RU"/>
        </w:rPr>
        <w:t xml:space="preserve"> образования</w:t>
      </w:r>
      <w:r w:rsidR="003E49BF" w:rsidRPr="003E49BF">
        <w:rPr>
          <w:rFonts w:ascii="Times New Roman" w:hAnsi="Times New Roman" w:cs="Times New Roman"/>
          <w:sz w:val="28"/>
          <w:szCs w:val="28"/>
          <w:lang w:eastAsia="ru-RU"/>
        </w:rPr>
        <w:t xml:space="preserve">»(далее </w:t>
      </w:r>
      <w:r w:rsidR="003E49BF" w:rsidRPr="003E49BF">
        <w:rPr>
          <w:rFonts w:ascii="Times New Roman" w:hAnsi="Times New Roman" w:cs="Times New Roman"/>
          <w:sz w:val="28"/>
          <w:szCs w:val="28"/>
          <w:lang w:eastAsia="ru-RU"/>
        </w:rPr>
        <w:br/>
        <w:t xml:space="preserve">- </w:t>
      </w:r>
      <w:proofErr w:type="spellStart"/>
      <w:r w:rsidR="003E49BF" w:rsidRPr="003E49BF">
        <w:rPr>
          <w:rFonts w:ascii="Times New Roman" w:hAnsi="Times New Roman" w:cs="Times New Roman"/>
          <w:sz w:val="28"/>
          <w:szCs w:val="28"/>
          <w:lang w:eastAsia="ru-RU"/>
        </w:rPr>
        <w:t>государственнаяуслуга</w:t>
      </w:r>
      <w:proofErr w:type="spellEnd"/>
      <w:r w:rsidR="003E49BF" w:rsidRPr="003E49BF">
        <w:rPr>
          <w:rFonts w:ascii="Times New Roman" w:hAnsi="Times New Roman" w:cs="Times New Roman"/>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3.Государственная услуга оказывается организациями технического и профессионального, </w:t>
      </w:r>
      <w:proofErr w:type="spellStart"/>
      <w:r w:rsidR="003E49BF" w:rsidRPr="003E49BF">
        <w:rPr>
          <w:rFonts w:ascii="Times New Roman" w:hAnsi="Times New Roman" w:cs="Times New Roman"/>
          <w:sz w:val="28"/>
          <w:szCs w:val="28"/>
          <w:lang w:eastAsia="ru-RU"/>
        </w:rPr>
        <w:t>послесреднего</w:t>
      </w:r>
      <w:proofErr w:type="spellEnd"/>
      <w:r w:rsidR="003E49BF" w:rsidRPr="003E49BF">
        <w:rPr>
          <w:rFonts w:ascii="Times New Roman" w:hAnsi="Times New Roman" w:cs="Times New Roman"/>
          <w:sz w:val="28"/>
          <w:szCs w:val="28"/>
          <w:lang w:eastAsia="ru-RU"/>
        </w:rPr>
        <w:t xml:space="preserve"> образования (далее </w:t>
      </w:r>
      <w:proofErr w:type="gramStart"/>
      <w:r>
        <w:rPr>
          <w:rFonts w:ascii="Times New Roman" w:hAnsi="Times New Roman" w:cs="Times New Roman"/>
          <w:sz w:val="28"/>
          <w:szCs w:val="28"/>
          <w:lang w:eastAsia="ru-RU"/>
        </w:rPr>
        <w:t>–</w:t>
      </w:r>
      <w:proofErr w:type="spellStart"/>
      <w:r w:rsidR="003E49BF" w:rsidRPr="003E49BF">
        <w:rPr>
          <w:rFonts w:ascii="Times New Roman" w:hAnsi="Times New Roman" w:cs="Times New Roman"/>
          <w:sz w:val="28"/>
          <w:szCs w:val="28"/>
          <w:lang w:eastAsia="ru-RU"/>
        </w:rPr>
        <w:t>у</w:t>
      </w:r>
      <w:proofErr w:type="gramEnd"/>
      <w:r w:rsidR="003E49BF" w:rsidRPr="003E49BF">
        <w:rPr>
          <w:rFonts w:ascii="Times New Roman" w:hAnsi="Times New Roman" w:cs="Times New Roman"/>
          <w:sz w:val="28"/>
          <w:szCs w:val="28"/>
          <w:lang w:eastAsia="ru-RU"/>
        </w:rPr>
        <w:t>слугодатель</w:t>
      </w:r>
      <w:proofErr w:type="spellEnd"/>
      <w:r w:rsidR="003E49BF" w:rsidRPr="003E49BF">
        <w:rPr>
          <w:rFonts w:ascii="Times New Roman" w:hAnsi="Times New Roman" w:cs="Times New Roman"/>
          <w:sz w:val="28"/>
          <w:szCs w:val="28"/>
          <w:lang w:eastAsia="ru-RU"/>
        </w:rPr>
        <w:t>).</w:t>
      </w:r>
    </w:p>
    <w:p w:rsidR="003E49BF" w:rsidRP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канцелярию </w:t>
      </w:r>
      <w:proofErr w:type="spellStart"/>
      <w:r w:rsidR="003E49BF" w:rsidRPr="003E49BF">
        <w:rPr>
          <w:rFonts w:ascii="Times New Roman" w:hAnsi="Times New Roman" w:cs="Times New Roman"/>
          <w:color w:val="000000"/>
          <w:sz w:val="28"/>
          <w:szCs w:val="28"/>
          <w:lang w:eastAsia="ru-RU"/>
        </w:rPr>
        <w:t>услугодателя</w:t>
      </w:r>
      <w:proofErr w:type="spellEnd"/>
      <w:r w:rsidR="003E49BF" w:rsidRPr="003E49BF">
        <w:rPr>
          <w:rFonts w:ascii="Times New Roman" w:hAnsi="Times New Roman" w:cs="Times New Roman"/>
          <w:color w:val="000000"/>
          <w:sz w:val="28"/>
          <w:szCs w:val="28"/>
          <w:lang w:eastAsia="ru-RU"/>
        </w:rPr>
        <w:t xml:space="preserve">.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2. Порядок оказания государственной услуги</w:t>
      </w:r>
    </w:p>
    <w:p w:rsidR="003E49BF" w:rsidRPr="003E49BF"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Сроки оказания государственной услуги:</w:t>
      </w:r>
    </w:p>
    <w:p w:rsidR="003E49BF" w:rsidRPr="003E49BF"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1) с момента </w:t>
      </w:r>
      <w:r w:rsidR="003E49BF" w:rsidRPr="003E49BF">
        <w:rPr>
          <w:rFonts w:ascii="Times New Roman" w:hAnsi="Times New Roman" w:cs="Times New Roman"/>
          <w:color w:val="000000"/>
          <w:sz w:val="28"/>
          <w:szCs w:val="28"/>
          <w:lang w:eastAsia="ru-RU"/>
        </w:rPr>
        <w:t xml:space="preserve">сдачи пакета документов </w:t>
      </w:r>
      <w:proofErr w:type="spellStart"/>
      <w:r w:rsidR="003E49BF" w:rsidRPr="003E49BF">
        <w:rPr>
          <w:rFonts w:ascii="Times New Roman" w:hAnsi="Times New Roman" w:cs="Times New Roman"/>
          <w:color w:val="000000"/>
          <w:sz w:val="28"/>
          <w:szCs w:val="28"/>
          <w:lang w:eastAsia="ru-RU"/>
        </w:rPr>
        <w:t>услугодателю</w:t>
      </w:r>
      <w:proofErr w:type="spellEnd"/>
      <w:r w:rsidR="003E49BF" w:rsidRPr="003E49BF">
        <w:rPr>
          <w:rFonts w:ascii="Times New Roman" w:hAnsi="Times New Roman" w:cs="Times New Roman"/>
          <w:sz w:val="28"/>
          <w:szCs w:val="28"/>
          <w:lang w:eastAsia="ru-RU"/>
        </w:rPr>
        <w:t xml:space="preserve"> для </w:t>
      </w:r>
      <w:proofErr w:type="spellStart"/>
      <w:r w:rsidR="003E49BF" w:rsidRPr="003E49BF">
        <w:rPr>
          <w:rFonts w:ascii="Times New Roman" w:hAnsi="Times New Roman" w:cs="Times New Roman"/>
          <w:sz w:val="28"/>
          <w:szCs w:val="28"/>
          <w:lang w:eastAsia="ru-RU"/>
        </w:rPr>
        <w:t>услугополучателей</w:t>
      </w:r>
      <w:proofErr w:type="spellEnd"/>
      <w:r w:rsidR="003E49BF" w:rsidRPr="003E49BF">
        <w:rPr>
          <w:rFonts w:ascii="Times New Roman" w:hAnsi="Times New Roman" w:cs="Times New Roman"/>
          <w:sz w:val="28"/>
          <w:szCs w:val="28"/>
          <w:lang w:eastAsia="ru-RU"/>
        </w:rPr>
        <w:t>, поступающих</w:t>
      </w:r>
      <w:r w:rsidR="003E49BF" w:rsidRPr="003E49BF">
        <w:rPr>
          <w:rFonts w:ascii="Times New Roman" w:hAnsi="Times New Roman" w:cs="Times New Roman"/>
          <w:color w:val="000000"/>
          <w:sz w:val="28"/>
          <w:szCs w:val="28"/>
          <w:lang w:eastAsia="ru-RU"/>
        </w:rPr>
        <w:t>:</w:t>
      </w:r>
    </w:p>
    <w:p w:rsidR="003E49BF" w:rsidRPr="003E49BF" w:rsidRDefault="003E49BF" w:rsidP="00AE0298">
      <w:pPr>
        <w:tabs>
          <w:tab w:val="left" w:pos="0"/>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на очную форму обучения  – с 20 июня по 20 августа;</w:t>
      </w:r>
    </w:p>
    <w:p w:rsidR="003E49BF" w:rsidRPr="003E49BF" w:rsidRDefault="003E49BF" w:rsidP="00AE0298">
      <w:pPr>
        <w:tabs>
          <w:tab w:val="left" w:pos="0"/>
        </w:tabs>
        <w:spacing w:after="0" w:line="240" w:lineRule="auto"/>
        <w:jc w:val="both"/>
        <w:rPr>
          <w:rFonts w:ascii="Times New Roman" w:hAnsi="Times New Roman" w:cs="Times New Roman"/>
          <w:sz w:val="28"/>
          <w:szCs w:val="28"/>
          <w:lang w:val="kk-KZ" w:eastAsia="ru-RU"/>
        </w:rPr>
      </w:pPr>
      <w:r w:rsidRPr="003E49BF">
        <w:rPr>
          <w:rFonts w:ascii="Times New Roman" w:hAnsi="Times New Roman" w:cs="Times New Roman"/>
          <w:sz w:val="28"/>
          <w:szCs w:val="28"/>
          <w:lang w:eastAsia="ru-RU"/>
        </w:rPr>
        <w:t>на заочну</w:t>
      </w:r>
      <w:proofErr w:type="gramStart"/>
      <w:r w:rsidRPr="003E49BF">
        <w:rPr>
          <w:rFonts w:ascii="Times New Roman" w:hAnsi="Times New Roman" w:cs="Times New Roman"/>
          <w:sz w:val="28"/>
          <w:szCs w:val="28"/>
          <w:lang w:eastAsia="ru-RU"/>
        </w:rPr>
        <w:t>ю</w:t>
      </w:r>
      <w:r w:rsidRPr="003E49BF">
        <w:rPr>
          <w:rFonts w:ascii="Times New Roman" w:hAnsi="Times New Roman" w:cs="Times New Roman"/>
          <w:sz w:val="28"/>
          <w:szCs w:val="28"/>
          <w:lang w:val="kk-KZ" w:eastAsia="ru-RU"/>
        </w:rPr>
        <w:t>(</w:t>
      </w:r>
      <w:proofErr w:type="spellStart"/>
      <w:proofErr w:type="gramEnd"/>
      <w:r w:rsidRPr="003E49BF">
        <w:rPr>
          <w:rFonts w:ascii="Times New Roman" w:hAnsi="Times New Roman" w:cs="Times New Roman"/>
          <w:sz w:val="28"/>
          <w:szCs w:val="28"/>
          <w:lang w:eastAsia="ru-RU"/>
        </w:rPr>
        <w:t>вечерную</w:t>
      </w:r>
      <w:proofErr w:type="spellEnd"/>
      <w:r w:rsidRPr="003E49BF">
        <w:rPr>
          <w:rFonts w:ascii="Times New Roman" w:hAnsi="Times New Roman" w:cs="Times New Roman"/>
          <w:sz w:val="28"/>
          <w:szCs w:val="28"/>
          <w:lang w:val="kk-KZ" w:eastAsia="ru-RU"/>
        </w:rPr>
        <w:t>)</w:t>
      </w:r>
      <w:r w:rsidRPr="003E49BF">
        <w:rPr>
          <w:rFonts w:ascii="Times New Roman" w:hAnsi="Times New Roman" w:cs="Times New Roman"/>
          <w:sz w:val="28"/>
          <w:szCs w:val="28"/>
          <w:lang w:eastAsia="ru-RU"/>
        </w:rPr>
        <w:t xml:space="preserve"> формы обучения – с 20 июня по 20 сентября</w:t>
      </w:r>
      <w:r w:rsidRPr="003E49BF">
        <w:rPr>
          <w:rFonts w:ascii="Times New Roman" w:hAnsi="Times New Roman" w:cs="Times New Roman"/>
          <w:sz w:val="28"/>
          <w:szCs w:val="28"/>
          <w:lang w:val="kk-KZ" w:eastAsia="ru-RU"/>
        </w:rPr>
        <w:t>.</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2) максимально допустимое время ожидания для сдачи пакета документов </w:t>
      </w:r>
      <w:proofErr w:type="spellStart"/>
      <w:r w:rsidR="003E49BF" w:rsidRPr="003E49BF">
        <w:rPr>
          <w:rFonts w:ascii="Times New Roman" w:hAnsi="Times New Roman" w:cs="Times New Roman"/>
          <w:sz w:val="28"/>
          <w:szCs w:val="28"/>
          <w:lang w:eastAsia="ru-RU"/>
        </w:rPr>
        <w:t>услугополучателем</w:t>
      </w:r>
      <w:proofErr w:type="spellEnd"/>
      <w:r w:rsidR="003E49BF" w:rsidRPr="003E49BF">
        <w:rPr>
          <w:rFonts w:ascii="Times New Roman" w:hAnsi="Times New Roman" w:cs="Times New Roman"/>
          <w:sz w:val="28"/>
          <w:szCs w:val="28"/>
          <w:lang w:eastAsia="ru-RU"/>
        </w:rPr>
        <w:t xml:space="preserve"> –15 минут;</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3) </w:t>
      </w:r>
      <w:proofErr w:type="spellStart"/>
      <w:r w:rsidR="003E49BF" w:rsidRPr="003E49BF">
        <w:rPr>
          <w:rFonts w:ascii="Times New Roman" w:hAnsi="Times New Roman" w:cs="Times New Roman"/>
          <w:sz w:val="28"/>
          <w:szCs w:val="28"/>
          <w:lang w:eastAsia="ru-RU"/>
        </w:rPr>
        <w:t>максимальнодопустимое</w:t>
      </w:r>
      <w:proofErr w:type="spellEnd"/>
      <w:r w:rsidR="003E49BF" w:rsidRPr="003E49BF">
        <w:rPr>
          <w:rFonts w:ascii="Times New Roman" w:hAnsi="Times New Roman" w:cs="Times New Roman"/>
          <w:sz w:val="28"/>
          <w:szCs w:val="28"/>
          <w:lang w:eastAsia="ru-RU"/>
        </w:rPr>
        <w:t xml:space="preserve"> время обслуживания – 15минут</w:t>
      </w:r>
      <w:proofErr w:type="gramStart"/>
      <w:r w:rsidR="003E49BF" w:rsidRPr="003E49BF">
        <w:rPr>
          <w:rFonts w:ascii="Times New Roman" w:hAnsi="Times New Roman" w:cs="Times New Roman"/>
          <w:sz w:val="28"/>
          <w:szCs w:val="28"/>
          <w:lang w:eastAsia="ru-RU"/>
        </w:rPr>
        <w:t>.</w:t>
      </w:r>
      <w:r w:rsidR="00AE0298" w:rsidRPr="00B37CDF">
        <w:rPr>
          <w:rFonts w:ascii="Times New Roman" w:hAnsi="Times New Roman" w:cs="Times New Roman"/>
          <w:sz w:val="28"/>
          <w:szCs w:val="28"/>
          <w:lang w:eastAsia="ru-RU"/>
        </w:rPr>
        <w:t>(</w:t>
      </w:r>
      <w:proofErr w:type="gramEnd"/>
      <w:r w:rsidR="00AE0298" w:rsidRPr="00B37CDF">
        <w:rPr>
          <w:rFonts w:ascii="Times New Roman" w:hAnsi="Times New Roman" w:cs="Times New Roman"/>
          <w:sz w:val="28"/>
          <w:szCs w:val="28"/>
          <w:lang w:eastAsia="ru-RU"/>
        </w:rPr>
        <w:t>законодательством не предусмотрен, срок установлен исходя из п.6 ст.26 ЗРК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Форма оказания государственной услуги: бумажная.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6.Результатом  оказания государственной услуги  является расписка о приеме документов </w:t>
      </w:r>
      <w:r w:rsidR="003E49BF" w:rsidRPr="003E49BF">
        <w:rPr>
          <w:rFonts w:ascii="Times New Roman" w:hAnsi="Times New Roman" w:cs="Times New Roman"/>
          <w:sz w:val="28"/>
          <w:szCs w:val="28"/>
          <w:shd w:val="clear" w:color="auto" w:fill="FFFFFF"/>
          <w:lang w:eastAsia="ru-RU"/>
        </w:rPr>
        <w:t xml:space="preserve">в учебное заведение технического и профессионального, </w:t>
      </w:r>
      <w:proofErr w:type="spellStart"/>
      <w:r w:rsidR="003E49BF" w:rsidRPr="003E49BF">
        <w:rPr>
          <w:rFonts w:ascii="Times New Roman" w:hAnsi="Times New Roman" w:cs="Times New Roman"/>
          <w:sz w:val="28"/>
          <w:szCs w:val="28"/>
          <w:shd w:val="clear" w:color="auto" w:fill="FFFFFF"/>
          <w:lang w:eastAsia="ru-RU"/>
        </w:rPr>
        <w:t>послесреднего</w:t>
      </w:r>
      <w:proofErr w:type="spellEnd"/>
      <w:r w:rsidR="003E49BF" w:rsidRPr="003E49BF">
        <w:rPr>
          <w:rFonts w:ascii="Times New Roman" w:hAnsi="Times New Roman" w:cs="Times New Roman"/>
          <w:sz w:val="28"/>
          <w:szCs w:val="28"/>
          <w:shd w:val="clear" w:color="auto" w:fill="FFFFFF"/>
          <w:lang w:eastAsia="ru-RU"/>
        </w:rPr>
        <w:t xml:space="preserve"> образования</w:t>
      </w:r>
      <w:r w:rsidR="00AE0298">
        <w:rPr>
          <w:rFonts w:ascii="Times New Roman" w:hAnsi="Times New Roman" w:cs="Times New Roman"/>
          <w:sz w:val="28"/>
          <w:szCs w:val="28"/>
          <w:shd w:val="clear" w:color="auto" w:fill="FFFFFF"/>
          <w:lang w:eastAsia="ru-RU"/>
        </w:rPr>
        <w:t xml:space="preserve"> согласно </w:t>
      </w:r>
      <w:r w:rsidR="004B7007">
        <w:rPr>
          <w:rFonts w:ascii="Times New Roman" w:hAnsi="Times New Roman" w:cs="Times New Roman"/>
          <w:sz w:val="28"/>
          <w:szCs w:val="28"/>
          <w:shd w:val="clear" w:color="auto" w:fill="FFFFFF"/>
          <w:lang w:eastAsia="ru-RU"/>
        </w:rPr>
        <w:t>п</w:t>
      </w:r>
      <w:r w:rsidR="00AE0298">
        <w:rPr>
          <w:rFonts w:ascii="Times New Roman" w:hAnsi="Times New Roman" w:cs="Times New Roman"/>
          <w:sz w:val="28"/>
          <w:szCs w:val="28"/>
          <w:shd w:val="clear" w:color="auto" w:fill="FFFFFF"/>
          <w:lang w:eastAsia="ru-RU"/>
        </w:rPr>
        <w:t>риложению</w:t>
      </w:r>
      <w:r w:rsidR="004B78ED">
        <w:rPr>
          <w:rFonts w:ascii="Times New Roman" w:hAnsi="Times New Roman" w:cs="Times New Roman"/>
          <w:sz w:val="28"/>
          <w:szCs w:val="28"/>
          <w:shd w:val="clear" w:color="auto" w:fill="FFFFFF"/>
          <w:lang w:eastAsia="ru-RU"/>
        </w:rPr>
        <w:t xml:space="preserve"> 1 </w:t>
      </w:r>
      <w:r w:rsidR="00AE0298">
        <w:rPr>
          <w:rFonts w:ascii="Times New Roman" w:hAnsi="Times New Roman" w:cs="Times New Roman"/>
          <w:sz w:val="28"/>
          <w:szCs w:val="28"/>
          <w:shd w:val="clear" w:color="auto" w:fill="FFFFFF"/>
          <w:lang w:eastAsia="ru-RU"/>
        </w:rPr>
        <w:t>к стандарту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lastRenderedPageBreak/>
        <w:tab/>
      </w:r>
      <w:r w:rsidR="003E49BF" w:rsidRPr="003E49BF">
        <w:rPr>
          <w:rFonts w:ascii="Times New Roman" w:hAnsi="Times New Roman" w:cs="Times New Roman"/>
          <w:sz w:val="28"/>
          <w:szCs w:val="28"/>
          <w:lang w:eastAsia="ru-RU"/>
        </w:rPr>
        <w:t>7.</w:t>
      </w:r>
      <w:r w:rsidR="003E49BF" w:rsidRPr="003E49BF">
        <w:rPr>
          <w:rFonts w:ascii="Times New Roman" w:hAnsi="Times New Roman" w:cs="Times New Roman"/>
          <w:color w:val="000000"/>
          <w:sz w:val="28"/>
          <w:szCs w:val="28"/>
          <w:lang w:eastAsia="ru-RU"/>
        </w:rPr>
        <w:t xml:space="preserve">Государственная услуга оказывается бесплатно физическим лицам (далее - </w:t>
      </w:r>
      <w:proofErr w:type="spellStart"/>
      <w:r w:rsidR="003E49BF" w:rsidRPr="003E49BF">
        <w:rPr>
          <w:rFonts w:ascii="Times New Roman" w:hAnsi="Times New Roman" w:cs="Times New Roman"/>
          <w:color w:val="000000"/>
          <w:sz w:val="28"/>
          <w:szCs w:val="28"/>
          <w:lang w:eastAsia="ru-RU"/>
        </w:rPr>
        <w:t>услугополучатель</w:t>
      </w:r>
      <w:proofErr w:type="spellEnd"/>
      <w:r w:rsidR="003E49BF" w:rsidRPr="003E49BF">
        <w:rPr>
          <w:rFonts w:ascii="Times New Roman" w:hAnsi="Times New Roman" w:cs="Times New Roman"/>
          <w:color w:val="000000"/>
          <w:sz w:val="28"/>
          <w:szCs w:val="28"/>
          <w:lang w:eastAsia="ru-RU"/>
        </w:rPr>
        <w:t xml:space="preserve">). </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8.График работы </w:t>
      </w:r>
      <w:proofErr w:type="spellStart"/>
      <w:r w:rsidR="003E49BF" w:rsidRPr="003E49BF">
        <w:rPr>
          <w:rFonts w:ascii="Times New Roman" w:hAnsi="Times New Roman" w:cs="Times New Roman"/>
          <w:sz w:val="28"/>
          <w:szCs w:val="28"/>
          <w:lang w:eastAsia="ru-RU"/>
        </w:rPr>
        <w:t>услугодателя</w:t>
      </w:r>
      <w:r w:rsidR="003E49BF" w:rsidRPr="003E49BF">
        <w:rPr>
          <w:rFonts w:ascii="Times New Roman" w:hAnsi="Times New Roman" w:cs="Times New Roman"/>
          <w:sz w:val="28"/>
          <w:szCs w:val="28"/>
        </w:rPr>
        <w:t>с</w:t>
      </w:r>
      <w:proofErr w:type="spellEnd"/>
      <w:r w:rsidR="003E49BF" w:rsidRPr="003E49BF">
        <w:rPr>
          <w:rFonts w:ascii="Times New Roman" w:hAnsi="Times New Roman" w:cs="Times New Roman"/>
          <w:sz w:val="28"/>
          <w:szCs w:val="28"/>
        </w:rPr>
        <w:t xml:space="preserve">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003E49BF" w:rsidRPr="003E49BF">
        <w:rPr>
          <w:rFonts w:ascii="Times New Roman" w:hAnsi="Times New Roman" w:cs="Times New Roman"/>
          <w:sz w:val="28"/>
          <w:szCs w:val="28"/>
        </w:rPr>
        <w:t>услугодателя</w:t>
      </w:r>
      <w:proofErr w:type="spellEnd"/>
      <w:r w:rsidR="003E49BF" w:rsidRPr="003E49BF">
        <w:rPr>
          <w:rFonts w:ascii="Times New Roman" w:hAnsi="Times New Roman" w:cs="Times New Roman"/>
          <w:sz w:val="28"/>
          <w:szCs w:val="28"/>
        </w:rPr>
        <w:t xml:space="preserve"> с 9.00 до 18.30 часов, с перерывом на обед с 13.00 до 14.30 часов.</w:t>
      </w:r>
    </w:p>
    <w:p w:rsidR="003E49BF" w:rsidRPr="003E49BF" w:rsidRDefault="003E49BF" w:rsidP="00AE0298">
      <w:pPr>
        <w:tabs>
          <w:tab w:val="left" w:pos="0"/>
          <w:tab w:val="left" w:pos="993"/>
          <w:tab w:val="left" w:pos="1418"/>
        </w:tabs>
        <w:spacing w:after="0" w:line="240" w:lineRule="auto"/>
        <w:jc w:val="both"/>
        <w:rPr>
          <w:rFonts w:ascii="Times New Roman" w:hAnsi="Times New Roman" w:cs="Times New Roman"/>
          <w:b/>
          <w:bCs/>
          <w:color w:val="000000"/>
          <w:sz w:val="28"/>
          <w:szCs w:val="28"/>
          <w:lang w:eastAsia="ru-RU"/>
        </w:rPr>
      </w:pPr>
      <w:r w:rsidRPr="003E49BF">
        <w:rPr>
          <w:rFonts w:ascii="Times New Roman" w:hAnsi="Times New Roman" w:cs="Times New Roman"/>
          <w:color w:val="000000"/>
          <w:sz w:val="28"/>
          <w:szCs w:val="28"/>
          <w:lang w:eastAsia="ru-RU"/>
        </w:rPr>
        <w:t xml:space="preserve">Предварительная запись и ускоренное обслуживание не </w:t>
      </w:r>
      <w:proofErr w:type="gramStart"/>
      <w:r w:rsidRPr="003E49BF">
        <w:rPr>
          <w:rFonts w:ascii="Times New Roman" w:hAnsi="Times New Roman" w:cs="Times New Roman"/>
          <w:color w:val="000000"/>
          <w:sz w:val="28"/>
          <w:szCs w:val="28"/>
          <w:lang w:eastAsia="ru-RU"/>
        </w:rPr>
        <w:t>предусмотрены</w:t>
      </w:r>
      <w:proofErr w:type="gramEnd"/>
      <w:r w:rsidRPr="003E49BF">
        <w:rPr>
          <w:rFonts w:ascii="Times New Roman" w:hAnsi="Times New Roman" w:cs="Times New Roman"/>
          <w:color w:val="000000"/>
          <w:sz w:val="28"/>
          <w:szCs w:val="28"/>
          <w:lang w:eastAsia="ru-RU"/>
        </w:rPr>
        <w:t>.</w:t>
      </w:r>
    </w:p>
    <w:p w:rsidR="00AE0298" w:rsidRPr="003E49BF" w:rsidRDefault="0074553E" w:rsidP="00CF4365">
      <w:pPr>
        <w:tabs>
          <w:tab w:val="left" w:pos="0"/>
          <w:tab w:val="left" w:pos="709"/>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9. Перечень документов, </w:t>
      </w:r>
      <w:r w:rsidR="003E49BF" w:rsidRPr="003E49BF">
        <w:rPr>
          <w:rFonts w:ascii="Times New Roman" w:hAnsi="Times New Roman" w:cs="Times New Roman"/>
          <w:sz w:val="28"/>
          <w:szCs w:val="28"/>
          <w:lang w:eastAsia="zh-TW"/>
        </w:rPr>
        <w:t xml:space="preserve">необходимых для оказания государственной услуги при обращении </w:t>
      </w:r>
      <w:proofErr w:type="spellStart"/>
      <w:r w:rsidR="003E49BF" w:rsidRPr="003E49BF">
        <w:rPr>
          <w:rFonts w:ascii="Times New Roman" w:hAnsi="Times New Roman" w:cs="Times New Roman"/>
          <w:sz w:val="28"/>
          <w:szCs w:val="28"/>
          <w:lang w:eastAsia="zh-TW"/>
        </w:rPr>
        <w:t>услугополучателя</w:t>
      </w:r>
      <w:r w:rsidR="003E49BF" w:rsidRPr="003E49BF">
        <w:rPr>
          <w:rFonts w:ascii="Times New Roman" w:hAnsi="Times New Roman" w:cs="Times New Roman"/>
          <w:sz w:val="28"/>
          <w:szCs w:val="28"/>
          <w:lang w:eastAsia="ru-RU"/>
        </w:rPr>
        <w:t>куслугодателю</w:t>
      </w:r>
      <w:proofErr w:type="spellEnd"/>
      <w:r w:rsidR="003E49BF" w:rsidRPr="003E49BF">
        <w:rPr>
          <w:rFonts w:ascii="Times New Roman" w:hAnsi="Times New Roman" w:cs="Times New Roman"/>
          <w:sz w:val="28"/>
          <w:szCs w:val="28"/>
          <w:lang w:eastAsia="ru-RU"/>
        </w:rPr>
        <w:t>:</w:t>
      </w:r>
      <w:r w:rsidR="00AE0298" w:rsidRPr="001307AE">
        <w:rPr>
          <w:rFonts w:ascii="Times New Roman" w:hAnsi="Times New Roman" w:cs="Times New Roman"/>
          <w:sz w:val="28"/>
          <w:szCs w:val="28"/>
          <w:lang w:eastAsia="ru-RU"/>
        </w:rPr>
        <w:t xml:space="preserve"> (законодательством не предусмотрен, перечень документов сформирован исходя из п.6 ст.26 ЗРК «Об образовании»)</w:t>
      </w:r>
      <w:r w:rsidR="001307AE">
        <w:rPr>
          <w:rFonts w:ascii="Times New Roman" w:hAnsi="Times New Roman" w:cs="Times New Roman"/>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заявление о приеме в произвольной форме;</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подлинник документа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фотографии размером 3х4 см в количестве 4-х штук;</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медицинская справка</w:t>
      </w:r>
      <w:bookmarkStart w:id="0" w:name="sub1001953063"/>
      <w:r w:rsidR="003E49BF" w:rsidRPr="003E49BF">
        <w:rPr>
          <w:rFonts w:ascii="Times New Roman" w:hAnsi="Times New Roman" w:cs="Times New Roman"/>
          <w:sz w:val="28"/>
          <w:szCs w:val="28"/>
          <w:lang w:eastAsia="ru-RU"/>
        </w:rPr>
        <w:t xml:space="preserve"> формы 086-У</w:t>
      </w:r>
      <w:bookmarkEnd w:id="0"/>
      <w:r w:rsidR="003E49BF" w:rsidRPr="003E49BF">
        <w:rPr>
          <w:rFonts w:ascii="Times New Roman" w:hAnsi="Times New Roman" w:cs="Times New Roman"/>
          <w:sz w:val="28"/>
          <w:szCs w:val="28"/>
          <w:lang w:eastAsia="ru-RU"/>
        </w:rPr>
        <w:t xml:space="preserve"> c приложением  </w:t>
      </w:r>
      <w:proofErr w:type="spellStart"/>
      <w:r w:rsidR="003E49BF" w:rsidRPr="003E49BF">
        <w:rPr>
          <w:rFonts w:ascii="Times New Roman" w:hAnsi="Times New Roman" w:cs="Times New Roman"/>
          <w:sz w:val="28"/>
          <w:szCs w:val="28"/>
          <w:lang w:eastAsia="ru-RU"/>
        </w:rPr>
        <w:t>флюроснимк</w:t>
      </w:r>
      <w:proofErr w:type="gramStart"/>
      <w:r w:rsidR="003E49BF" w:rsidRPr="003E49BF">
        <w:rPr>
          <w:rFonts w:ascii="Times New Roman" w:hAnsi="Times New Roman" w:cs="Times New Roman"/>
          <w:sz w:val="28"/>
          <w:szCs w:val="28"/>
          <w:lang w:eastAsia="ru-RU"/>
        </w:rPr>
        <w:t>а</w:t>
      </w:r>
      <w:proofErr w:type="spellEnd"/>
      <w:r w:rsidR="00463BD7">
        <w:rPr>
          <w:rFonts w:ascii="Times New Roman" w:hAnsi="Times New Roman" w:cs="Times New Roman"/>
          <w:sz w:val="28"/>
          <w:szCs w:val="28"/>
          <w:lang w:eastAsia="ru-RU"/>
        </w:rPr>
        <w:t>(</w:t>
      </w:r>
      <w:proofErr w:type="gramEnd"/>
      <w:r w:rsidR="003E49BF" w:rsidRPr="003E49BF">
        <w:rPr>
          <w:rFonts w:ascii="Times New Roman" w:hAnsi="Times New Roman" w:cs="Times New Roman"/>
          <w:sz w:val="28"/>
          <w:szCs w:val="28"/>
          <w:lang w:eastAsia="ru-RU"/>
        </w:rPr>
        <w:t>для инвалидов І и II группы и инвалидов с детства заключение медико-социальной экспертизы)</w:t>
      </w:r>
      <w:r w:rsidR="00463BD7">
        <w:rPr>
          <w:rFonts w:ascii="Times New Roman" w:hAnsi="Times New Roman" w:cs="Times New Roman"/>
          <w:sz w:val="28"/>
          <w:szCs w:val="28"/>
          <w:lang w:eastAsia="ru-RU"/>
        </w:rPr>
        <w:t xml:space="preserve">, </w:t>
      </w:r>
      <w:r w:rsidR="00463BD7">
        <w:rPr>
          <w:rFonts w:ascii="Times New Roman" w:eastAsia="Times New Roman" w:hAnsi="Times New Roman"/>
          <w:bCs/>
          <w:kern w:val="1"/>
          <w:sz w:val="28"/>
          <w:szCs w:val="28"/>
          <w:lang w:val="kk-KZ" w:eastAsia="ru-RU"/>
        </w:rPr>
        <w:t>утвержденная п</w:t>
      </w:r>
      <w:r w:rsidR="00463BD7" w:rsidRPr="00EB1112">
        <w:rPr>
          <w:rFonts w:ascii="Times New Roman" w:eastAsia="Times New Roman" w:hAnsi="Times New Roman"/>
          <w:bCs/>
          <w:kern w:val="1"/>
          <w:sz w:val="28"/>
          <w:szCs w:val="28"/>
          <w:lang w:val="kk-KZ" w:eastAsia="ru-RU"/>
        </w:rPr>
        <w:t>риказ</w:t>
      </w:r>
      <w:r w:rsidR="00463BD7">
        <w:rPr>
          <w:rFonts w:ascii="Times New Roman" w:eastAsia="Times New Roman" w:hAnsi="Times New Roman"/>
          <w:bCs/>
          <w:kern w:val="1"/>
          <w:sz w:val="28"/>
          <w:szCs w:val="28"/>
          <w:lang w:val="kk-KZ" w:eastAsia="ru-RU"/>
        </w:rPr>
        <w:t xml:space="preserve">ом </w:t>
      </w:r>
      <w:r w:rsidR="00463BD7" w:rsidRPr="00EB1112">
        <w:rPr>
          <w:rFonts w:ascii="Times New Roman" w:eastAsia="Times New Roman" w:hAnsi="Times New Roman"/>
          <w:bCs/>
          <w:kern w:val="1"/>
          <w:sz w:val="28"/>
          <w:szCs w:val="28"/>
          <w:lang w:val="kk-KZ" w:eastAsia="ru-RU"/>
        </w:rPr>
        <w:t xml:space="preserve">и.о. Министра здравоохранения Республики Казахстан от23 ноября 2010 года № </w:t>
      </w:r>
      <w:r w:rsidR="00463BD7" w:rsidRPr="0009216D">
        <w:rPr>
          <w:rFonts w:ascii="Times New Roman" w:eastAsia="Times New Roman" w:hAnsi="Times New Roman"/>
          <w:bCs/>
          <w:kern w:val="1"/>
          <w:sz w:val="28"/>
          <w:szCs w:val="28"/>
          <w:lang w:val="kk-KZ" w:eastAsia="ru-RU"/>
        </w:rPr>
        <w:t>907(</w:t>
      </w:r>
      <w:r w:rsidR="00463BD7" w:rsidRPr="0009216D">
        <w:rPr>
          <w:rFonts w:ascii="Times New Roman" w:hAnsi="Times New Roman"/>
          <w:color w:val="000000"/>
          <w:spacing w:val="2"/>
          <w:sz w:val="28"/>
          <w:szCs w:val="28"/>
          <w:shd w:val="clear" w:color="auto" w:fill="FFFFFF"/>
        </w:rPr>
        <w:t>зарегистрированный в Реестре государственной регистрации нормативных правовых актов</w:t>
      </w:r>
      <w:r w:rsidR="00463BD7">
        <w:rPr>
          <w:rFonts w:ascii="Times New Roman" w:hAnsi="Times New Roman"/>
          <w:color w:val="000000"/>
          <w:spacing w:val="2"/>
          <w:sz w:val="28"/>
          <w:szCs w:val="28"/>
          <w:shd w:val="clear" w:color="auto" w:fill="FFFFFF"/>
        </w:rPr>
        <w:t xml:space="preserve"> за </w:t>
      </w:r>
      <w:r w:rsidR="00463BD7" w:rsidRPr="0009216D">
        <w:rPr>
          <w:rFonts w:ascii="Times New Roman" w:hAnsi="Times New Roman"/>
          <w:color w:val="000000"/>
          <w:spacing w:val="2"/>
          <w:sz w:val="28"/>
          <w:szCs w:val="28"/>
          <w:shd w:val="clear" w:color="auto" w:fill="FFFFFF"/>
        </w:rPr>
        <w:t>№ 6697</w:t>
      </w:r>
      <w:r w:rsidR="00463BD7" w:rsidRPr="0009216D">
        <w:rPr>
          <w:rFonts w:ascii="Times New Roman" w:eastAsia="Times New Roman" w:hAnsi="Times New Roman"/>
          <w:bCs/>
          <w:kern w:val="1"/>
          <w:sz w:val="28"/>
          <w:szCs w:val="28"/>
          <w:lang w:val="kk-KZ" w:eastAsia="ru-RU"/>
        </w:rPr>
        <w:t>)</w:t>
      </w:r>
      <w:r w:rsidR="00463BD7" w:rsidRPr="0009216D">
        <w:rPr>
          <w:rFonts w:ascii="Times New Roman" w:eastAsia="Times New Roman" w:hAnsi="Times New Roman"/>
          <w:bCs/>
          <w:kern w:val="1"/>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сертификат единого национального тестирования или комплексного тестирования (при наличии);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ab/>
      </w:r>
      <w:r w:rsidR="003E49BF" w:rsidRPr="003E49BF">
        <w:rPr>
          <w:rFonts w:ascii="Times New Roman" w:hAnsi="Times New Roman" w:cs="Times New Roman"/>
          <w:sz w:val="28"/>
          <w:szCs w:val="28"/>
          <w:lang w:val="kk-KZ" w:eastAsia="ru-RU"/>
        </w:rPr>
        <w:t>6)д</w:t>
      </w:r>
      <w:proofErr w:type="spellStart"/>
      <w:r w:rsidR="003E49BF" w:rsidRPr="003E49BF">
        <w:rPr>
          <w:rStyle w:val="s0"/>
          <w:sz w:val="28"/>
          <w:szCs w:val="28"/>
        </w:rPr>
        <w:t>окумент</w:t>
      </w:r>
      <w:proofErr w:type="spellEnd"/>
      <w:r w:rsidR="00463BD7">
        <w:rPr>
          <w:rStyle w:val="s0"/>
          <w:sz w:val="28"/>
          <w:szCs w:val="28"/>
        </w:rPr>
        <w:t xml:space="preserve">, </w:t>
      </w:r>
      <w:r w:rsidR="003E49BF" w:rsidRPr="003E49BF">
        <w:rPr>
          <w:rStyle w:val="s0"/>
          <w:sz w:val="28"/>
          <w:szCs w:val="28"/>
        </w:rPr>
        <w:t>удостоверяющий личность (для идентификации личности).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Документы, удостоверяющие личность </w:t>
      </w:r>
      <w:proofErr w:type="spellStart"/>
      <w:r w:rsidR="003E49BF" w:rsidRPr="003E49BF">
        <w:rPr>
          <w:rFonts w:ascii="Times New Roman" w:hAnsi="Times New Roman" w:cs="Times New Roman"/>
          <w:sz w:val="28"/>
          <w:szCs w:val="28"/>
          <w:lang w:eastAsia="ru-RU"/>
        </w:rPr>
        <w:t>услугополучателя</w:t>
      </w:r>
      <w:proofErr w:type="spellEnd"/>
      <w:r w:rsidR="003E49BF" w:rsidRPr="003E49BF">
        <w:rPr>
          <w:rFonts w:ascii="Times New Roman" w:hAnsi="Times New Roman" w:cs="Times New Roman"/>
          <w:sz w:val="28"/>
          <w:szCs w:val="28"/>
          <w:lang w:eastAsia="ru-RU"/>
        </w:rPr>
        <w:t>, предъявляются лично или законными представителями.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spellStart"/>
      <w:r w:rsidR="003E49BF" w:rsidRPr="003E49BF">
        <w:rPr>
          <w:rFonts w:ascii="Times New Roman" w:hAnsi="Times New Roman" w:cs="Times New Roman"/>
          <w:sz w:val="28"/>
          <w:szCs w:val="28"/>
          <w:lang w:eastAsia="ru-RU"/>
        </w:rPr>
        <w:t>Услугополучател</w:t>
      </w:r>
      <w:proofErr w:type="gramStart"/>
      <w:r w:rsidR="003E49BF" w:rsidRPr="003E49BF">
        <w:rPr>
          <w:rFonts w:ascii="Times New Roman" w:hAnsi="Times New Roman" w:cs="Times New Roman"/>
          <w:sz w:val="28"/>
          <w:szCs w:val="28"/>
          <w:lang w:eastAsia="ru-RU"/>
        </w:rPr>
        <w:t>и</w:t>
      </w:r>
      <w:proofErr w:type="spellEnd"/>
      <w:r w:rsidR="00463BD7">
        <w:rPr>
          <w:rFonts w:ascii="Times New Roman" w:hAnsi="Times New Roman" w:cs="Times New Roman"/>
          <w:sz w:val="28"/>
          <w:szCs w:val="28"/>
          <w:lang w:eastAsia="ru-RU"/>
        </w:rPr>
        <w:t>–</w:t>
      </w:r>
      <w:proofErr w:type="gramEnd"/>
      <w:r w:rsidR="003E49BF" w:rsidRPr="003E49BF">
        <w:rPr>
          <w:rFonts w:ascii="Times New Roman" w:hAnsi="Times New Roman" w:cs="Times New Roman"/>
          <w:sz w:val="28"/>
          <w:szCs w:val="28"/>
          <w:lang w:eastAsia="ru-RU"/>
        </w:rPr>
        <w:t xml:space="preserve"> </w:t>
      </w:r>
      <w:proofErr w:type="spellStart"/>
      <w:r w:rsidR="003E49BF" w:rsidRPr="003E49BF">
        <w:rPr>
          <w:rFonts w:ascii="Times New Roman" w:hAnsi="Times New Roman" w:cs="Times New Roman"/>
          <w:sz w:val="28"/>
          <w:szCs w:val="28"/>
          <w:lang w:eastAsia="ru-RU"/>
        </w:rPr>
        <w:t>иностранцыи</w:t>
      </w:r>
      <w:proofErr w:type="spellEnd"/>
      <w:r w:rsidR="003E49BF" w:rsidRPr="003E49BF">
        <w:rPr>
          <w:rFonts w:ascii="Times New Roman" w:hAnsi="Times New Roman" w:cs="Times New Roman"/>
          <w:sz w:val="28"/>
          <w:szCs w:val="28"/>
          <w:lang w:eastAsia="ru-RU"/>
        </w:rPr>
        <w:t xml:space="preserve"> лица без гражданства</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также представляют </w:t>
      </w:r>
      <w:proofErr w:type="spellStart"/>
      <w:r w:rsidR="003E49BF" w:rsidRPr="003E49BF">
        <w:rPr>
          <w:rFonts w:ascii="Times New Roman" w:hAnsi="Times New Roman" w:cs="Times New Roman"/>
          <w:sz w:val="28"/>
          <w:szCs w:val="28"/>
          <w:lang w:eastAsia="ru-RU"/>
        </w:rPr>
        <w:t>документ,определяющий</w:t>
      </w:r>
      <w:proofErr w:type="spellEnd"/>
      <w:r w:rsidR="003E49BF" w:rsidRPr="003E49BF">
        <w:rPr>
          <w:rFonts w:ascii="Times New Roman" w:hAnsi="Times New Roman" w:cs="Times New Roman"/>
          <w:sz w:val="28"/>
          <w:szCs w:val="28"/>
          <w:lang w:eastAsia="ru-RU"/>
        </w:rPr>
        <w:t xml:space="preserve"> их </w:t>
      </w:r>
      <w:proofErr w:type="spellStart"/>
      <w:r w:rsidR="003E49BF" w:rsidRPr="003E49BF">
        <w:rPr>
          <w:rFonts w:ascii="Times New Roman" w:hAnsi="Times New Roman" w:cs="Times New Roman"/>
          <w:sz w:val="28"/>
          <w:szCs w:val="28"/>
          <w:lang w:eastAsia="ru-RU"/>
        </w:rPr>
        <w:t>статус,сотметкой</w:t>
      </w:r>
      <w:proofErr w:type="spellEnd"/>
      <w:r w:rsidR="003E49BF" w:rsidRPr="003E49BF">
        <w:rPr>
          <w:rFonts w:ascii="Times New Roman" w:hAnsi="Times New Roman" w:cs="Times New Roman"/>
          <w:sz w:val="28"/>
          <w:szCs w:val="28"/>
          <w:lang w:eastAsia="ru-RU"/>
        </w:rPr>
        <w:t xml:space="preserve"> о регистрации по месту проживания: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иностранец - вид на жительство иностранца в Республике Казахстан;</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лицо без гражданства - удостоверение лица без гражданства;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беженец - удостоверение беженца;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B3E35">
        <w:rPr>
          <w:rFonts w:ascii="Times New Roman" w:hAnsi="Times New Roman" w:cs="Times New Roman"/>
          <w:sz w:val="28"/>
          <w:szCs w:val="28"/>
          <w:lang w:eastAsia="ru-RU"/>
        </w:rPr>
        <w:t xml:space="preserve">4) лицо, ищущее убежище – </w:t>
      </w:r>
      <w:proofErr w:type="spellStart"/>
      <w:r w:rsidR="003E49BF" w:rsidRPr="003E49BF">
        <w:rPr>
          <w:rFonts w:ascii="Times New Roman" w:hAnsi="Times New Roman" w:cs="Times New Roman"/>
          <w:sz w:val="28"/>
          <w:szCs w:val="28"/>
          <w:lang w:eastAsia="ru-RU"/>
        </w:rPr>
        <w:t>свидетельстволица</w:t>
      </w:r>
      <w:proofErr w:type="spellEnd"/>
      <w:r w:rsidR="003E49BF" w:rsidRPr="003E49BF">
        <w:rPr>
          <w:rFonts w:ascii="Times New Roman" w:hAnsi="Times New Roman" w:cs="Times New Roman"/>
          <w:sz w:val="28"/>
          <w:szCs w:val="28"/>
          <w:lang w:eastAsia="ru-RU"/>
        </w:rPr>
        <w:t xml:space="preserve">, </w:t>
      </w:r>
      <w:proofErr w:type="gramStart"/>
      <w:r w:rsidR="003E49BF" w:rsidRPr="003E49BF">
        <w:rPr>
          <w:rFonts w:ascii="Times New Roman" w:hAnsi="Times New Roman" w:cs="Times New Roman"/>
          <w:sz w:val="28"/>
          <w:szCs w:val="28"/>
          <w:lang w:eastAsia="ru-RU"/>
        </w:rPr>
        <w:t>ищущего</w:t>
      </w:r>
      <w:proofErr w:type="gramEnd"/>
      <w:r w:rsidR="003E49BF" w:rsidRPr="003E49BF">
        <w:rPr>
          <w:rFonts w:ascii="Times New Roman" w:hAnsi="Times New Roman" w:cs="Times New Roman"/>
          <w:sz w:val="28"/>
          <w:szCs w:val="28"/>
          <w:lang w:eastAsia="ru-RU"/>
        </w:rPr>
        <w:t xml:space="preserve"> убежище;</w:t>
      </w:r>
    </w:p>
    <w:p w:rsidR="003E49BF" w:rsidRPr="003E49BF" w:rsidRDefault="0074553E" w:rsidP="00AE0298">
      <w:pPr>
        <w:tabs>
          <w:tab w:val="left" w:pos="0"/>
          <w:tab w:val="left" w:pos="70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5) </w:t>
      </w:r>
      <w:proofErr w:type="spellStart"/>
      <w:r w:rsidR="003E49BF" w:rsidRPr="003E49BF">
        <w:rPr>
          <w:rFonts w:ascii="Times New Roman" w:hAnsi="Times New Roman" w:cs="Times New Roman"/>
          <w:sz w:val="28"/>
          <w:szCs w:val="28"/>
          <w:lang w:eastAsia="ru-RU"/>
        </w:rPr>
        <w:t>оралма</w:t>
      </w:r>
      <w:proofErr w:type="gramStart"/>
      <w:r w:rsidR="003E49BF" w:rsidRPr="003E49BF">
        <w:rPr>
          <w:rFonts w:ascii="Times New Roman" w:hAnsi="Times New Roman" w:cs="Times New Roman"/>
          <w:sz w:val="28"/>
          <w:szCs w:val="28"/>
          <w:lang w:eastAsia="ru-RU"/>
        </w:rPr>
        <w:t>н</w:t>
      </w:r>
      <w:proofErr w:type="spellEnd"/>
      <w:r w:rsidR="00463BD7">
        <w:rPr>
          <w:rFonts w:ascii="Times New Roman" w:hAnsi="Times New Roman" w:cs="Times New Roman"/>
          <w:sz w:val="28"/>
          <w:szCs w:val="28"/>
          <w:lang w:eastAsia="ru-RU"/>
        </w:rPr>
        <w:t>–</w:t>
      </w:r>
      <w:proofErr w:type="gramEnd"/>
      <w:r w:rsidR="003E49BF" w:rsidRPr="003E49BF">
        <w:rPr>
          <w:rFonts w:ascii="Times New Roman" w:hAnsi="Times New Roman" w:cs="Times New Roman"/>
          <w:sz w:val="28"/>
          <w:szCs w:val="28"/>
          <w:lang w:eastAsia="ru-RU"/>
        </w:rPr>
        <w:t xml:space="preserve"> </w:t>
      </w:r>
      <w:proofErr w:type="spellStart"/>
      <w:r w:rsidR="003E49BF" w:rsidRPr="003E49BF">
        <w:rPr>
          <w:rFonts w:ascii="Times New Roman" w:hAnsi="Times New Roman" w:cs="Times New Roman"/>
          <w:sz w:val="28"/>
          <w:szCs w:val="28"/>
          <w:lang w:eastAsia="ru-RU"/>
        </w:rPr>
        <w:t>удостоверениеоралмана</w:t>
      </w:r>
      <w:proofErr w:type="spellEnd"/>
      <w:r w:rsidR="003E49BF" w:rsidRPr="003E49BF">
        <w:rPr>
          <w:rFonts w:ascii="Times New Roman" w:hAnsi="Times New Roman" w:cs="Times New Roman"/>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spellStart"/>
      <w:r w:rsidR="003E49BF" w:rsidRPr="003E49BF">
        <w:rPr>
          <w:rFonts w:ascii="Times New Roman" w:hAnsi="Times New Roman" w:cs="Times New Roman"/>
          <w:sz w:val="28"/>
          <w:szCs w:val="28"/>
          <w:lang w:eastAsia="ru-RU"/>
        </w:rPr>
        <w:t>Услугополучателю</w:t>
      </w:r>
      <w:proofErr w:type="spellEnd"/>
      <w:r w:rsidR="003E49BF" w:rsidRPr="003E49BF">
        <w:rPr>
          <w:rFonts w:ascii="Times New Roman" w:hAnsi="Times New Roman" w:cs="Times New Roman"/>
          <w:sz w:val="28"/>
          <w:szCs w:val="28"/>
          <w:lang w:eastAsia="ru-RU"/>
        </w:rPr>
        <w:t xml:space="preserve"> выдается расписка о приеме документов</w:t>
      </w:r>
      <w:bookmarkStart w:id="1" w:name="sub1002586656"/>
      <w:r w:rsidR="003E49BF" w:rsidRPr="003E49BF">
        <w:rPr>
          <w:rFonts w:ascii="Times New Roman" w:hAnsi="Times New Roman" w:cs="Times New Roman"/>
          <w:sz w:val="28"/>
          <w:szCs w:val="28"/>
          <w:lang w:eastAsia="ru-RU"/>
        </w:rPr>
        <w:t xml:space="preserve"> по форме, согласно приложению к настоящему стандарту государственной услуги, с указанием:</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перечня сданных документов;</w:t>
      </w:r>
    </w:p>
    <w:p w:rsidR="003E49BF"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фамилии, имени, отчества (при наличии), должности сотрудника, принявшего документы, а также его контактных данных.</w:t>
      </w:r>
    </w:p>
    <w:p w:rsidR="002D4579" w:rsidRPr="003E49BF" w:rsidRDefault="002D4579" w:rsidP="0074553E">
      <w:pPr>
        <w:tabs>
          <w:tab w:val="left" w:pos="0"/>
        </w:tabs>
        <w:spacing w:after="0" w:line="240" w:lineRule="auto"/>
        <w:jc w:val="both"/>
        <w:rPr>
          <w:rFonts w:ascii="Times New Roman" w:hAnsi="Times New Roman" w:cs="Times New Roman"/>
          <w:sz w:val="28"/>
          <w:szCs w:val="28"/>
          <w:lang w:eastAsia="ru-RU"/>
        </w:rPr>
      </w:pPr>
      <w:bookmarkStart w:id="2" w:name="_GoBack"/>
      <w:bookmarkEnd w:id="2"/>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bookmarkStart w:id="3" w:name="SUB1500"/>
      <w:bookmarkStart w:id="4" w:name="SUB1600"/>
      <w:bookmarkEnd w:id="1"/>
      <w:bookmarkEnd w:id="3"/>
      <w:bookmarkEnd w:id="4"/>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lastRenderedPageBreak/>
        <w:t>3.Порядок обжалования решений, действий (бездействий)</w:t>
      </w: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proofErr w:type="spellStart"/>
      <w:r w:rsidRPr="003E49BF">
        <w:rPr>
          <w:rFonts w:ascii="Times New Roman" w:hAnsi="Times New Roman" w:cs="Times New Roman"/>
          <w:b/>
          <w:bCs/>
          <w:sz w:val="28"/>
          <w:szCs w:val="28"/>
          <w:lang w:eastAsia="ru-RU"/>
        </w:rPr>
        <w:t>услугодателей</w:t>
      </w:r>
      <w:proofErr w:type="spellEnd"/>
      <w:r w:rsidRPr="003E49BF">
        <w:rPr>
          <w:rFonts w:ascii="Times New Roman" w:hAnsi="Times New Roman" w:cs="Times New Roman"/>
          <w:b/>
          <w:bCs/>
          <w:sz w:val="28"/>
          <w:szCs w:val="28"/>
          <w:lang w:eastAsia="ru-RU"/>
        </w:rPr>
        <w:t xml:space="preserve"> и (или) их должностных лиц по вопросам оказания государственных услуг</w:t>
      </w:r>
    </w:p>
    <w:p w:rsidR="003E49BF" w:rsidRPr="003E49BF" w:rsidRDefault="003E49BF" w:rsidP="00AE0298">
      <w:pPr>
        <w:widowControl w:val="0"/>
        <w:tabs>
          <w:tab w:val="left" w:pos="0"/>
        </w:tabs>
        <w:spacing w:after="0" w:line="240" w:lineRule="auto"/>
        <w:jc w:val="center"/>
        <w:rPr>
          <w:rFonts w:ascii="Times New Roman" w:hAnsi="Times New Roman" w:cs="Times New Roman"/>
          <w:sz w:val="28"/>
          <w:szCs w:val="28"/>
          <w:highlight w:val="yellow"/>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10. Обжалование решений, действий (бездействий</w:t>
      </w:r>
      <w:proofErr w:type="gramStart"/>
      <w:r w:rsidR="003E49BF" w:rsidRPr="003E49BF">
        <w:rPr>
          <w:rFonts w:ascii="Times New Roman" w:hAnsi="Times New Roman" w:cs="Times New Roman"/>
          <w:color w:val="000000"/>
          <w:sz w:val="28"/>
          <w:szCs w:val="28"/>
          <w:lang w:eastAsia="ru-RU"/>
        </w:rPr>
        <w:t>)</w:t>
      </w:r>
      <w:proofErr w:type="spellStart"/>
      <w:r w:rsidR="003E49BF" w:rsidRPr="003E49BF">
        <w:rPr>
          <w:rFonts w:ascii="Times New Roman" w:hAnsi="Times New Roman" w:cs="Times New Roman"/>
          <w:color w:val="000000"/>
          <w:sz w:val="28"/>
          <w:szCs w:val="28"/>
          <w:lang w:eastAsia="ru-RU"/>
        </w:rPr>
        <w:t>у</w:t>
      </w:r>
      <w:proofErr w:type="gramEnd"/>
      <w:r w:rsidR="003E49BF" w:rsidRPr="003E49BF">
        <w:rPr>
          <w:rFonts w:ascii="Times New Roman" w:hAnsi="Times New Roman" w:cs="Times New Roman"/>
          <w:color w:val="000000"/>
          <w:sz w:val="28"/>
          <w:szCs w:val="28"/>
          <w:lang w:eastAsia="ru-RU"/>
        </w:rPr>
        <w:t>слугодателя</w:t>
      </w:r>
      <w:proofErr w:type="spellEnd"/>
      <w:r w:rsidR="003E49BF" w:rsidRPr="003E49BF">
        <w:rPr>
          <w:rFonts w:ascii="Times New Roman" w:hAnsi="Times New Roman" w:cs="Times New Roman"/>
          <w:color w:val="000000"/>
          <w:sz w:val="28"/>
          <w:szCs w:val="28"/>
          <w:lang w:eastAsia="ru-RU"/>
        </w:rPr>
        <w:t xml:space="preserve"> и (или) его должностных лиц по вопросам оказания государственных услуг</w:t>
      </w:r>
      <w:r w:rsidR="005D26D5">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жалоба подается в письменном виде на имя:</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руководителя Министерства либо лица, его замещающего, по адресу, указанному в пункте 12 настоящего стандарта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proofErr w:type="spellStart"/>
      <w:r w:rsidR="003E49BF" w:rsidRPr="003E49BF">
        <w:rPr>
          <w:rFonts w:ascii="Times New Roman" w:hAnsi="Times New Roman" w:cs="Times New Roman"/>
          <w:color w:val="000000"/>
          <w:sz w:val="28"/>
          <w:szCs w:val="28"/>
          <w:lang w:eastAsia="ru-RU"/>
        </w:rPr>
        <w:t>руководителяуслугодателя</w:t>
      </w:r>
      <w:proofErr w:type="spellEnd"/>
      <w:r w:rsidR="003E49BF" w:rsidRPr="003E49BF">
        <w:rPr>
          <w:rFonts w:ascii="Times New Roman" w:hAnsi="Times New Roman" w:cs="Times New Roman"/>
          <w:color w:val="000000"/>
          <w:sz w:val="28"/>
          <w:szCs w:val="28"/>
          <w:lang w:eastAsia="ru-RU"/>
        </w:rPr>
        <w:t xml:space="preserve">, а также на имя руководителя соответствующего местного исполнительного органа города республиканского значения и столицы, района (города областного значения) (далее - МИО)  по адресам, указанным </w:t>
      </w:r>
      <w:proofErr w:type="spellStart"/>
      <w:r w:rsidR="003E49BF" w:rsidRPr="003E49BF">
        <w:rPr>
          <w:rFonts w:ascii="Times New Roman" w:hAnsi="Times New Roman" w:cs="Times New Roman"/>
          <w:color w:val="000000"/>
          <w:sz w:val="28"/>
          <w:szCs w:val="28"/>
          <w:lang w:eastAsia="ru-RU"/>
        </w:rPr>
        <w:t>впункте</w:t>
      </w:r>
      <w:proofErr w:type="spellEnd"/>
      <w:r w:rsidR="003E49BF" w:rsidRPr="003E49BF">
        <w:rPr>
          <w:rFonts w:ascii="Times New Roman" w:hAnsi="Times New Roman" w:cs="Times New Roman"/>
          <w:color w:val="000000"/>
          <w:sz w:val="28"/>
          <w:szCs w:val="28"/>
          <w:lang w:eastAsia="ru-RU"/>
        </w:rPr>
        <w:t xml:space="preserve"> 12 настоящего стандарта государственной услуги.</w:t>
      </w:r>
    </w:p>
    <w:p w:rsidR="0074553E"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Подтверждением принятия жалобы является ее регистрация (штамп, входящий номер и дата) в канцелярии Министерства, </w:t>
      </w:r>
      <w:proofErr w:type="spellStart"/>
      <w:r w:rsidR="003E49BF" w:rsidRPr="003E49BF">
        <w:rPr>
          <w:rFonts w:ascii="Times New Roman" w:hAnsi="Times New Roman" w:cs="Times New Roman"/>
          <w:color w:val="000000"/>
          <w:sz w:val="28"/>
          <w:szCs w:val="28"/>
          <w:lang w:eastAsia="ru-RU"/>
        </w:rPr>
        <w:t>услугодателя</w:t>
      </w:r>
      <w:proofErr w:type="spellEnd"/>
      <w:r w:rsidR="003E49BF" w:rsidRPr="003E49BF">
        <w:rPr>
          <w:rFonts w:ascii="Times New Roman" w:hAnsi="Times New Roman" w:cs="Times New Roman"/>
          <w:color w:val="000000"/>
          <w:sz w:val="28"/>
          <w:szCs w:val="28"/>
          <w:lang w:eastAsia="ru-RU"/>
        </w:rPr>
        <w:t xml:space="preserve"> с указанием фамилии и инициалов лица, принявшего жалобу, срока и места получения ответа на поданную жалобу. </w:t>
      </w:r>
    </w:p>
    <w:p w:rsidR="003E49BF" w:rsidRPr="003E49BF"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shd w:val="clear" w:color="auto" w:fill="FFFFFF"/>
          <w:lang w:eastAsia="ru-RU"/>
        </w:rPr>
        <w:t xml:space="preserve">Жалоба </w:t>
      </w:r>
      <w:proofErr w:type="spellStart"/>
      <w:r w:rsidR="003E49BF" w:rsidRPr="003E49BF">
        <w:rPr>
          <w:rFonts w:ascii="Times New Roman" w:hAnsi="Times New Roman" w:cs="Times New Roman"/>
          <w:color w:val="000000"/>
          <w:sz w:val="28"/>
          <w:szCs w:val="28"/>
          <w:lang w:eastAsia="ru-RU"/>
        </w:rPr>
        <w:t>услугополучателя</w:t>
      </w:r>
      <w:proofErr w:type="spellEnd"/>
      <w:r w:rsidR="003E49BF" w:rsidRPr="003E49BF">
        <w:rPr>
          <w:rFonts w:ascii="Times New Roman" w:hAnsi="Times New Roman" w:cs="Times New Roman"/>
          <w:color w:val="000000"/>
          <w:sz w:val="28"/>
          <w:szCs w:val="28"/>
          <w:lang w:eastAsia="ru-RU"/>
        </w:rPr>
        <w:t xml:space="preserve"> по вопросам оказания государственной услуги, поступившая в адрес, Министерства, </w:t>
      </w:r>
      <w:proofErr w:type="spellStart"/>
      <w:r w:rsidR="003E49BF" w:rsidRPr="003E49BF">
        <w:rPr>
          <w:rFonts w:ascii="Times New Roman" w:hAnsi="Times New Roman" w:cs="Times New Roman"/>
          <w:color w:val="000000"/>
          <w:sz w:val="28"/>
          <w:szCs w:val="28"/>
          <w:lang w:eastAsia="ru-RU"/>
        </w:rPr>
        <w:t>услугодателя</w:t>
      </w:r>
      <w:proofErr w:type="spellEnd"/>
      <w:r w:rsidR="003E49BF" w:rsidRPr="003E49BF">
        <w:rPr>
          <w:rFonts w:ascii="Times New Roman" w:hAnsi="Times New Roman" w:cs="Times New Roman"/>
          <w:color w:val="000000"/>
          <w:sz w:val="28"/>
          <w:szCs w:val="28"/>
          <w:lang w:eastAsia="ru-RU"/>
        </w:rPr>
        <w:t>, МИО подлежит рассмотрению в течение пяти рабочих дней со дня ее регистрации.</w:t>
      </w:r>
    </w:p>
    <w:p w:rsidR="003E49BF" w:rsidRPr="003E49BF" w:rsidRDefault="0074553E" w:rsidP="00AE0298">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В случае несогласия с результатами оказанной государственной услуги, </w:t>
      </w:r>
      <w:proofErr w:type="spellStart"/>
      <w:r w:rsidR="003E49BF" w:rsidRPr="003E49BF">
        <w:rPr>
          <w:rFonts w:ascii="Times New Roman" w:hAnsi="Times New Roman" w:cs="Times New Roman"/>
          <w:color w:val="000000"/>
          <w:sz w:val="28"/>
          <w:szCs w:val="28"/>
          <w:lang w:eastAsia="ru-RU"/>
        </w:rPr>
        <w:t>услугополучатель</w:t>
      </w:r>
      <w:proofErr w:type="spellEnd"/>
      <w:r w:rsidR="003E49BF" w:rsidRPr="003E49BF">
        <w:rPr>
          <w:rFonts w:ascii="Times New Roman" w:hAnsi="Times New Roman" w:cs="Times New Roman"/>
          <w:color w:val="000000"/>
          <w:sz w:val="28"/>
          <w:szCs w:val="28"/>
          <w:lang w:eastAsia="ru-RU"/>
        </w:rPr>
        <w:t xml:space="preserve"> может обратиться с жалобой в уполномоченный орган по оценке и </w:t>
      </w:r>
      <w:proofErr w:type="gramStart"/>
      <w:r w:rsidR="003E49BF" w:rsidRPr="003E49BF">
        <w:rPr>
          <w:rFonts w:ascii="Times New Roman" w:hAnsi="Times New Roman" w:cs="Times New Roman"/>
          <w:color w:val="000000"/>
          <w:sz w:val="28"/>
          <w:szCs w:val="28"/>
          <w:lang w:eastAsia="ru-RU"/>
        </w:rPr>
        <w:t>контролю за</w:t>
      </w:r>
      <w:proofErr w:type="gramEnd"/>
      <w:r w:rsidR="003E49BF" w:rsidRPr="003E49BF">
        <w:rPr>
          <w:rFonts w:ascii="Times New Roman" w:hAnsi="Times New Roman" w:cs="Times New Roman"/>
          <w:color w:val="000000"/>
          <w:sz w:val="28"/>
          <w:szCs w:val="28"/>
          <w:lang w:eastAsia="ru-RU"/>
        </w:rPr>
        <w:t xml:space="preserve"> качеством оказания государственных услуг.</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Жалоба </w:t>
      </w:r>
      <w:proofErr w:type="spellStart"/>
      <w:r w:rsidR="003E49BF" w:rsidRPr="003E49BF">
        <w:rPr>
          <w:rFonts w:ascii="Times New Roman" w:hAnsi="Times New Roman" w:cs="Times New Roman"/>
          <w:color w:val="000000"/>
          <w:sz w:val="28"/>
          <w:szCs w:val="28"/>
          <w:lang w:eastAsia="ru-RU"/>
        </w:rPr>
        <w:t>услугополучателя</w:t>
      </w:r>
      <w:proofErr w:type="spellEnd"/>
      <w:r w:rsidR="003E49BF" w:rsidRPr="003E49BF">
        <w:rPr>
          <w:rFonts w:ascii="Times New Roman" w:hAnsi="Times New Roman" w:cs="Times New Roman"/>
          <w:color w:val="000000"/>
          <w:sz w:val="28"/>
          <w:szCs w:val="28"/>
          <w:lang w:eastAsia="ru-RU"/>
        </w:rPr>
        <w:t xml:space="preserve">, поступившая в адрес уполномоченного органа по оценке и </w:t>
      </w:r>
      <w:proofErr w:type="gramStart"/>
      <w:r w:rsidR="003E49BF" w:rsidRPr="003E49BF">
        <w:rPr>
          <w:rFonts w:ascii="Times New Roman" w:hAnsi="Times New Roman" w:cs="Times New Roman"/>
          <w:color w:val="000000"/>
          <w:sz w:val="28"/>
          <w:szCs w:val="28"/>
          <w:lang w:eastAsia="ru-RU"/>
        </w:rPr>
        <w:t>контролю за</w:t>
      </w:r>
      <w:proofErr w:type="gramEnd"/>
      <w:r w:rsidR="003E49BF" w:rsidRPr="003E49BF">
        <w:rPr>
          <w:rFonts w:ascii="Times New Roman" w:hAnsi="Times New Roman" w:cs="Times New Roman"/>
          <w:color w:val="000000"/>
          <w:sz w:val="28"/>
          <w:szCs w:val="28"/>
          <w:lang w:eastAsia="ru-RU"/>
        </w:rPr>
        <w:t xml:space="preserve"> качеством оказания государственных услуг, подлежит рассмотрению в течение пятнадцати рабочих дней со дня ее регистрации.</w:t>
      </w:r>
    </w:p>
    <w:p w:rsidR="003E49BF" w:rsidRPr="003E49BF" w:rsidRDefault="0074553E" w:rsidP="00AE0298">
      <w:pPr>
        <w:tabs>
          <w:tab w:val="left" w:pos="0"/>
        </w:tabs>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11. В случае несогласия с результатами оказанной государственной услуги, </w:t>
      </w:r>
      <w:proofErr w:type="spellStart"/>
      <w:r w:rsidR="003E49BF" w:rsidRPr="003E49BF">
        <w:rPr>
          <w:rFonts w:ascii="Times New Roman" w:hAnsi="Times New Roman" w:cs="Times New Roman"/>
          <w:color w:val="000000"/>
          <w:sz w:val="28"/>
          <w:szCs w:val="28"/>
          <w:lang w:eastAsia="ru-RU"/>
        </w:rPr>
        <w:t>услугополучатель</w:t>
      </w:r>
      <w:proofErr w:type="spellEnd"/>
      <w:r w:rsidR="003E49BF" w:rsidRPr="003E49BF">
        <w:rPr>
          <w:rFonts w:ascii="Times New Roman" w:hAnsi="Times New Roman" w:cs="Times New Roman"/>
          <w:color w:val="000000"/>
          <w:sz w:val="28"/>
          <w:szCs w:val="28"/>
          <w:lang w:eastAsia="ru-RU"/>
        </w:rPr>
        <w:t xml:space="preserve"> имеет право обратиться в суд в установленном законодательством Республики Казахстан порядке.</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highlight w:val="yellow"/>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u w:val="single"/>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4. Иные требования с учетом особенностей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оказания государственной услуги</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12.Адреса мест оказания государственной услуги размещены:</w:t>
      </w:r>
    </w:p>
    <w:p w:rsidR="00EA6169" w:rsidRPr="00EA6169" w:rsidRDefault="00EA6169" w:rsidP="00EA6169">
      <w:pPr>
        <w:pStyle w:val="a6"/>
        <w:shd w:val="clear" w:color="auto" w:fill="FFFFFF"/>
        <w:ind w:left="709"/>
        <w:jc w:val="both"/>
        <w:rPr>
          <w:sz w:val="28"/>
          <w:szCs w:val="28"/>
          <w:lang w:val="ru-RU"/>
        </w:rPr>
      </w:pPr>
      <w:r>
        <w:rPr>
          <w:sz w:val="28"/>
          <w:szCs w:val="28"/>
          <w:lang w:val="kk-KZ"/>
        </w:rPr>
        <w:t xml:space="preserve">1) </w:t>
      </w:r>
      <w:r w:rsidRPr="00951673">
        <w:rPr>
          <w:sz w:val="28"/>
          <w:szCs w:val="28"/>
          <w:lang w:val="kk-KZ"/>
        </w:rPr>
        <w:t>на интернет-ресурсе Министерства</w:t>
      </w:r>
      <w:r w:rsidRPr="00EA6169">
        <w:rPr>
          <w:sz w:val="28"/>
          <w:szCs w:val="28"/>
          <w:lang w:val="ru-RU"/>
        </w:rPr>
        <w:t xml:space="preserve">: </w:t>
      </w:r>
      <w:hyperlink r:id="rId7" w:history="1">
        <w:r w:rsidRPr="00B2410C">
          <w:rPr>
            <w:rStyle w:val="a3"/>
            <w:sz w:val="28"/>
            <w:szCs w:val="28"/>
          </w:rPr>
          <w:t>www</w:t>
        </w:r>
        <w:r w:rsidRPr="00B2410C">
          <w:rPr>
            <w:rStyle w:val="a3"/>
            <w:sz w:val="28"/>
            <w:szCs w:val="28"/>
            <w:lang w:val="ru-RU"/>
          </w:rPr>
          <w:t>.</w:t>
        </w:r>
        <w:proofErr w:type="spellStart"/>
        <w:r w:rsidRPr="00B2410C">
          <w:rPr>
            <w:rStyle w:val="a3"/>
            <w:sz w:val="28"/>
            <w:szCs w:val="28"/>
          </w:rPr>
          <w:t>edu</w:t>
        </w:r>
        <w:proofErr w:type="spellEnd"/>
        <w:r w:rsidRPr="00B2410C">
          <w:rPr>
            <w:rStyle w:val="a3"/>
            <w:sz w:val="28"/>
            <w:szCs w:val="28"/>
            <w:lang w:val="ru-RU"/>
          </w:rPr>
          <w:t>.</w:t>
        </w:r>
        <w:proofErr w:type="spellStart"/>
        <w:r w:rsidRPr="00B2410C">
          <w:rPr>
            <w:rStyle w:val="a3"/>
            <w:sz w:val="28"/>
            <w:szCs w:val="28"/>
          </w:rPr>
          <w:t>gov</w:t>
        </w:r>
        <w:proofErr w:type="spellEnd"/>
        <w:r w:rsidRPr="00B2410C">
          <w:rPr>
            <w:rStyle w:val="a3"/>
            <w:sz w:val="28"/>
            <w:szCs w:val="28"/>
            <w:lang w:val="ru-RU"/>
          </w:rPr>
          <w:t>.</w:t>
        </w:r>
        <w:proofErr w:type="spellStart"/>
        <w:r w:rsidRPr="00B2410C">
          <w:rPr>
            <w:rStyle w:val="a3"/>
            <w:sz w:val="28"/>
            <w:szCs w:val="28"/>
          </w:rPr>
          <w:t>kz</w:t>
        </w:r>
        <w:proofErr w:type="spellEnd"/>
      </w:hyperlink>
      <w:r w:rsidRPr="00BE3DB2">
        <w:rPr>
          <w:sz w:val="28"/>
          <w:szCs w:val="28"/>
          <w:lang w:val="ru-RU"/>
        </w:rPr>
        <w:t>:</w:t>
      </w:r>
    </w:p>
    <w:p w:rsidR="00EA6169" w:rsidRPr="00BE3DB2" w:rsidRDefault="00EA6169" w:rsidP="00EA6169">
      <w:pPr>
        <w:pStyle w:val="a6"/>
        <w:shd w:val="clear" w:color="auto" w:fill="FFFFFF"/>
        <w:ind w:left="709"/>
        <w:jc w:val="both"/>
        <w:rPr>
          <w:color w:val="393939"/>
          <w:sz w:val="28"/>
          <w:szCs w:val="28"/>
          <w:lang w:val="ru-RU"/>
        </w:rPr>
      </w:pPr>
      <w:r w:rsidRPr="00BE3DB2">
        <w:rPr>
          <w:color w:val="393939"/>
          <w:sz w:val="28"/>
          <w:szCs w:val="28"/>
          <w:lang w:val="ru-RU"/>
        </w:rPr>
        <w:t xml:space="preserve">010000, город Астана, улица </w:t>
      </w:r>
      <w:proofErr w:type="spellStart"/>
      <w:r w:rsidRPr="00BE3DB2">
        <w:rPr>
          <w:color w:val="393939"/>
          <w:sz w:val="28"/>
          <w:szCs w:val="28"/>
          <w:lang w:val="ru-RU"/>
        </w:rPr>
        <w:t>Орынбор</w:t>
      </w:r>
      <w:proofErr w:type="spellEnd"/>
      <w:r w:rsidRPr="00BE3DB2">
        <w:rPr>
          <w:color w:val="393939"/>
          <w:sz w:val="28"/>
          <w:szCs w:val="28"/>
          <w:lang w:val="ru-RU"/>
        </w:rPr>
        <w:t>, 8</w:t>
      </w:r>
    </w:p>
    <w:p w:rsidR="00EA6169" w:rsidRPr="00BE3DB2" w:rsidRDefault="00EA6169" w:rsidP="00EA6169">
      <w:pPr>
        <w:pStyle w:val="a6"/>
        <w:shd w:val="clear" w:color="auto" w:fill="FFFFFF"/>
        <w:ind w:left="709"/>
        <w:jc w:val="both"/>
        <w:rPr>
          <w:color w:val="393939"/>
          <w:sz w:val="28"/>
          <w:szCs w:val="28"/>
          <w:lang w:val="ru-RU"/>
        </w:rPr>
      </w:pPr>
      <w:r>
        <w:rPr>
          <w:color w:val="393939"/>
          <w:sz w:val="28"/>
          <w:szCs w:val="28"/>
          <w:lang w:val="ru-RU"/>
        </w:rPr>
        <w:t>т</w:t>
      </w:r>
      <w:r w:rsidRPr="00BE3DB2">
        <w:rPr>
          <w:color w:val="393939"/>
          <w:sz w:val="28"/>
          <w:szCs w:val="28"/>
          <w:lang w:val="ru-RU"/>
        </w:rPr>
        <w:t>елефон: +7 (7172) 742-425</w:t>
      </w:r>
    </w:p>
    <w:p w:rsidR="00EA6169" w:rsidRPr="006621E1" w:rsidRDefault="00EA6169" w:rsidP="00EA6169">
      <w:pPr>
        <w:tabs>
          <w:tab w:val="left" w:pos="0"/>
        </w:tabs>
        <w:spacing w:after="0" w:line="240" w:lineRule="auto"/>
        <w:ind w:right="-2"/>
        <w:jc w:val="both"/>
        <w:rPr>
          <w:rFonts w:ascii="Times New Roman" w:hAnsi="Times New Roman" w:cs="Times New Roman"/>
        </w:rPr>
      </w:pPr>
      <w:r w:rsidRPr="006621E1">
        <w:rPr>
          <w:rFonts w:ascii="Times New Roman" w:hAnsi="Times New Roman" w:cs="Times New Roman"/>
          <w:color w:val="393939"/>
          <w:sz w:val="28"/>
          <w:szCs w:val="28"/>
        </w:rPr>
        <w:tab/>
      </w:r>
      <w:proofErr w:type="gramStart"/>
      <w:r w:rsidRPr="00EA6169">
        <w:rPr>
          <w:rFonts w:ascii="Times New Roman" w:hAnsi="Times New Roman" w:cs="Times New Roman"/>
          <w:color w:val="393939"/>
          <w:sz w:val="28"/>
          <w:szCs w:val="28"/>
          <w:lang w:val="en-US"/>
        </w:rPr>
        <w:t>e</w:t>
      </w:r>
      <w:r w:rsidRPr="006621E1">
        <w:rPr>
          <w:rFonts w:ascii="Times New Roman" w:hAnsi="Times New Roman" w:cs="Times New Roman"/>
          <w:color w:val="393939"/>
          <w:sz w:val="28"/>
          <w:szCs w:val="28"/>
        </w:rPr>
        <w:t>-</w:t>
      </w:r>
      <w:r w:rsidRPr="00EA6169">
        <w:rPr>
          <w:rFonts w:ascii="Times New Roman" w:hAnsi="Times New Roman" w:cs="Times New Roman"/>
          <w:color w:val="393939"/>
          <w:sz w:val="28"/>
          <w:szCs w:val="28"/>
          <w:lang w:val="en-US"/>
        </w:rPr>
        <w:t>mail</w:t>
      </w:r>
      <w:proofErr w:type="gramEnd"/>
      <w:r w:rsidRPr="006621E1">
        <w:rPr>
          <w:rFonts w:ascii="Times New Roman" w:hAnsi="Times New Roman" w:cs="Times New Roman"/>
          <w:color w:val="393939"/>
          <w:sz w:val="28"/>
          <w:szCs w:val="28"/>
        </w:rPr>
        <w:t>:</w:t>
      </w:r>
      <w:hyperlink r:id="rId8" w:history="1">
        <w:r w:rsidRPr="00EA6169">
          <w:rPr>
            <w:rStyle w:val="a3"/>
            <w:color w:val="6B6B6B"/>
            <w:sz w:val="28"/>
            <w:szCs w:val="28"/>
            <w:lang w:val="en-US"/>
          </w:rPr>
          <w:t>pressa</w:t>
        </w:r>
        <w:r w:rsidRPr="006621E1">
          <w:rPr>
            <w:rStyle w:val="a3"/>
            <w:color w:val="6B6B6B"/>
            <w:sz w:val="28"/>
            <w:szCs w:val="28"/>
          </w:rPr>
          <w:t>@</w:t>
        </w:r>
        <w:r w:rsidRPr="00EA6169">
          <w:rPr>
            <w:rStyle w:val="a3"/>
            <w:color w:val="6B6B6B"/>
            <w:sz w:val="28"/>
            <w:szCs w:val="28"/>
            <w:lang w:val="en-US"/>
          </w:rPr>
          <w:t>edu</w:t>
        </w:r>
        <w:r w:rsidRPr="006621E1">
          <w:rPr>
            <w:rStyle w:val="a3"/>
            <w:color w:val="6B6B6B"/>
            <w:sz w:val="28"/>
            <w:szCs w:val="28"/>
          </w:rPr>
          <w:t>.</w:t>
        </w:r>
        <w:r w:rsidRPr="00EA6169">
          <w:rPr>
            <w:rStyle w:val="a3"/>
            <w:color w:val="6B6B6B"/>
            <w:sz w:val="28"/>
            <w:szCs w:val="28"/>
            <w:lang w:val="en-US"/>
          </w:rPr>
          <w:t>gov</w:t>
        </w:r>
        <w:r w:rsidRPr="006621E1">
          <w:rPr>
            <w:rStyle w:val="a3"/>
            <w:color w:val="6B6B6B"/>
            <w:sz w:val="28"/>
            <w:szCs w:val="28"/>
          </w:rPr>
          <w:t>.</w:t>
        </w:r>
        <w:proofErr w:type="spellStart"/>
        <w:r w:rsidRPr="00EA6169">
          <w:rPr>
            <w:rStyle w:val="a3"/>
            <w:color w:val="6B6B6B"/>
            <w:sz w:val="28"/>
            <w:szCs w:val="28"/>
            <w:lang w:val="en-US"/>
          </w:rPr>
          <w:t>kz</w:t>
        </w:r>
        <w:proofErr w:type="spellEnd"/>
      </w:hyperlink>
      <w:r w:rsidRPr="006621E1">
        <w:rPr>
          <w:rFonts w:ascii="Times New Roman" w:hAnsi="Times New Roman" w:cs="Times New Roman"/>
        </w:rPr>
        <w:t>.</w:t>
      </w:r>
    </w:p>
    <w:p w:rsidR="00EA6169" w:rsidRPr="00EA6169" w:rsidRDefault="00EA6169" w:rsidP="00EA6169">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t xml:space="preserve">2) </w:t>
      </w:r>
      <w:r>
        <w:rPr>
          <w:rFonts w:ascii="Times New Roman" w:hAnsi="Times New Roman" w:cs="Times New Roman"/>
          <w:sz w:val="28"/>
          <w:szCs w:val="28"/>
          <w:lang w:val="kk-KZ"/>
        </w:rPr>
        <w:t>на интернет-ресурсах МИО</w:t>
      </w:r>
      <w:r w:rsidR="004B78ED">
        <w:rPr>
          <w:rFonts w:ascii="Times New Roman" w:hAnsi="Times New Roman" w:cs="Times New Roman"/>
          <w:sz w:val="28"/>
          <w:szCs w:val="28"/>
          <w:lang w:val="kk-KZ"/>
        </w:rPr>
        <w:t xml:space="preserve"> согласно списку, указанномув</w:t>
      </w:r>
      <w:r w:rsidR="00DD0773">
        <w:rPr>
          <w:rFonts w:ascii="Times New Roman" w:hAnsi="Times New Roman" w:cs="Times New Roman"/>
          <w:sz w:val="28"/>
          <w:szCs w:val="28"/>
          <w:lang w:val="kk-KZ"/>
        </w:rPr>
        <w:t xml:space="preserve">     п</w:t>
      </w:r>
      <w:r w:rsidR="004B78ED">
        <w:rPr>
          <w:rFonts w:ascii="Times New Roman" w:hAnsi="Times New Roman" w:cs="Times New Roman"/>
          <w:sz w:val="28"/>
          <w:szCs w:val="28"/>
          <w:lang w:val="kk-KZ"/>
        </w:rPr>
        <w:t>риложении</w:t>
      </w:r>
      <w:r w:rsidR="00644448">
        <w:rPr>
          <w:rFonts w:ascii="Times New Roman" w:hAnsi="Times New Roman" w:cs="Times New Roman"/>
          <w:sz w:val="28"/>
          <w:szCs w:val="28"/>
          <w:lang w:val="kk-KZ"/>
        </w:rPr>
        <w:t xml:space="preserve"> 2 </w:t>
      </w:r>
      <w:r w:rsidR="004B78ED">
        <w:rPr>
          <w:rFonts w:ascii="Times New Roman" w:hAnsi="Times New Roman" w:cs="Times New Roman"/>
          <w:sz w:val="28"/>
          <w:szCs w:val="28"/>
          <w:lang w:val="kk-KZ"/>
        </w:rPr>
        <w:t>к</w:t>
      </w:r>
      <w:r w:rsidR="004B78ED">
        <w:rPr>
          <w:rFonts w:ascii="Times New Roman" w:hAnsi="Times New Roman" w:cs="Times New Roman"/>
          <w:sz w:val="28"/>
          <w:szCs w:val="28"/>
          <w:shd w:val="clear" w:color="auto" w:fill="FFFFFF"/>
          <w:lang w:eastAsia="ru-RU"/>
        </w:rPr>
        <w:t xml:space="preserve"> стандарту государственной услуги.</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6621E1">
        <w:rPr>
          <w:rFonts w:ascii="Times New Roman" w:hAnsi="Times New Roman" w:cs="Times New Roman"/>
          <w:color w:val="000000"/>
          <w:sz w:val="28"/>
          <w:szCs w:val="28"/>
          <w:lang w:eastAsia="ru-RU"/>
        </w:rPr>
        <w:tab/>
      </w:r>
      <w:r w:rsidR="003E49BF" w:rsidRPr="00EA6169">
        <w:rPr>
          <w:rFonts w:ascii="Times New Roman" w:hAnsi="Times New Roman" w:cs="Times New Roman"/>
          <w:color w:val="000000"/>
          <w:sz w:val="28"/>
          <w:szCs w:val="28"/>
          <w:lang w:eastAsia="ru-RU"/>
        </w:rPr>
        <w:t>13. </w:t>
      </w:r>
      <w:proofErr w:type="spellStart"/>
      <w:r w:rsidR="003E49BF" w:rsidRPr="00EA6169">
        <w:rPr>
          <w:rFonts w:ascii="Times New Roman" w:hAnsi="Times New Roman" w:cs="Times New Roman"/>
          <w:color w:val="000000"/>
          <w:sz w:val="28"/>
          <w:szCs w:val="28"/>
          <w:lang w:eastAsia="ru-RU"/>
        </w:rPr>
        <w:t>Услугополучатель</w:t>
      </w:r>
      <w:proofErr w:type="spellEnd"/>
      <w:r w:rsidR="003E49BF" w:rsidRPr="003E49BF">
        <w:rPr>
          <w:rFonts w:ascii="Times New Roman" w:hAnsi="Times New Roman" w:cs="Times New Roman"/>
          <w:color w:val="000000"/>
          <w:sz w:val="28"/>
          <w:szCs w:val="28"/>
          <w:lang w:eastAsia="ru-RU"/>
        </w:rPr>
        <w:t xml:space="preserve"> имеет возможность получения информации о порядке и статусе оказания государственной услуги в режиме удаленного </w:t>
      </w:r>
      <w:r w:rsidR="003E49BF" w:rsidRPr="003E49BF">
        <w:rPr>
          <w:rFonts w:ascii="Times New Roman" w:hAnsi="Times New Roman" w:cs="Times New Roman"/>
          <w:color w:val="000000"/>
          <w:sz w:val="28"/>
          <w:szCs w:val="28"/>
          <w:lang w:eastAsia="ru-RU"/>
        </w:rPr>
        <w:lastRenderedPageBreak/>
        <w:t xml:space="preserve">доступа посредством справочных служб </w:t>
      </w:r>
      <w:proofErr w:type="spellStart"/>
      <w:r w:rsidR="003E49BF" w:rsidRPr="003E49BF">
        <w:rPr>
          <w:rFonts w:ascii="Times New Roman" w:hAnsi="Times New Roman" w:cs="Times New Roman"/>
          <w:color w:val="000000"/>
          <w:sz w:val="28"/>
          <w:szCs w:val="28"/>
          <w:lang w:eastAsia="ru-RU"/>
        </w:rPr>
        <w:t>услугодателя</w:t>
      </w:r>
      <w:proofErr w:type="spellEnd"/>
      <w:r w:rsidR="003E49BF" w:rsidRPr="003E49BF">
        <w:rPr>
          <w:rFonts w:ascii="Times New Roman" w:hAnsi="Times New Roman" w:cs="Times New Roman"/>
          <w:color w:val="000000"/>
          <w:sz w:val="28"/>
          <w:szCs w:val="28"/>
          <w:lang w:eastAsia="ru-RU"/>
        </w:rPr>
        <w:t xml:space="preserve"> по вопросам оказания государственной услуги, единого </w:t>
      </w:r>
      <w:proofErr w:type="gramStart"/>
      <w:r w:rsidR="003E49BF" w:rsidRPr="003E49BF">
        <w:rPr>
          <w:rFonts w:ascii="Times New Roman" w:hAnsi="Times New Roman" w:cs="Times New Roman"/>
          <w:color w:val="000000"/>
          <w:sz w:val="28"/>
          <w:szCs w:val="28"/>
          <w:lang w:eastAsia="ru-RU"/>
        </w:rPr>
        <w:t>контакт-центра</w:t>
      </w:r>
      <w:proofErr w:type="gramEnd"/>
      <w:r w:rsidR="003E49BF" w:rsidRPr="003E49BF">
        <w:rPr>
          <w:rFonts w:ascii="Times New Roman" w:hAnsi="Times New Roman" w:cs="Times New Roman"/>
          <w:color w:val="000000"/>
          <w:sz w:val="28"/>
          <w:szCs w:val="28"/>
          <w:lang w:eastAsia="ru-RU"/>
        </w:rPr>
        <w:t xml:space="preserve"> по вопросам оказания государственных услуг.</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14. Контактные телефоны справочных служб по вопросам оказания государственной услуги размещены на </w:t>
      </w:r>
      <w:proofErr w:type="spellStart"/>
      <w:r w:rsidR="003E49BF" w:rsidRPr="003E49BF">
        <w:rPr>
          <w:rFonts w:ascii="Times New Roman" w:hAnsi="Times New Roman" w:cs="Times New Roman"/>
          <w:color w:val="000000"/>
          <w:sz w:val="28"/>
          <w:szCs w:val="28"/>
          <w:lang w:eastAsia="ru-RU"/>
        </w:rPr>
        <w:t>интернет-ресурсе</w:t>
      </w:r>
      <w:proofErr w:type="spellEnd"/>
      <w:r w:rsidR="003E49BF" w:rsidRPr="003E49BF">
        <w:rPr>
          <w:rFonts w:ascii="Times New Roman" w:hAnsi="Times New Roman" w:cs="Times New Roman"/>
          <w:color w:val="000000"/>
          <w:sz w:val="28"/>
          <w:szCs w:val="28"/>
          <w:lang w:eastAsia="ru-RU"/>
        </w:rPr>
        <w:t xml:space="preserve"> Министерства: </w:t>
      </w:r>
      <w:hyperlink r:id="rId9" w:history="1">
        <w:r w:rsidR="003E49BF" w:rsidRPr="003E49BF">
          <w:rPr>
            <w:rStyle w:val="a3"/>
            <w:b w:val="0"/>
            <w:color w:val="auto"/>
            <w:sz w:val="28"/>
            <w:szCs w:val="28"/>
            <w:u w:val="none"/>
            <w:lang w:eastAsia="ru-RU"/>
          </w:rPr>
          <w:t>www.edu.gov.kz</w:t>
        </w:r>
      </w:hyperlink>
      <w:r w:rsidR="003E49BF" w:rsidRPr="003E49BF">
        <w:rPr>
          <w:rFonts w:ascii="Times New Roman" w:hAnsi="Times New Roman" w:cs="Times New Roman"/>
          <w:b/>
          <w:sz w:val="28"/>
          <w:szCs w:val="28"/>
          <w:lang w:eastAsia="ru-RU"/>
        </w:rPr>
        <w:t>,</w:t>
      </w:r>
      <w:r w:rsidR="003E49BF" w:rsidRPr="003E49BF">
        <w:rPr>
          <w:rFonts w:ascii="Times New Roman" w:hAnsi="Times New Roman" w:cs="Times New Roman"/>
          <w:color w:val="000000"/>
          <w:sz w:val="28"/>
          <w:szCs w:val="28"/>
          <w:lang w:eastAsia="ru-RU"/>
        </w:rPr>
        <w:t xml:space="preserve">единого </w:t>
      </w:r>
      <w:proofErr w:type="gramStart"/>
      <w:r w:rsidR="003E49BF" w:rsidRPr="003E49BF">
        <w:rPr>
          <w:rFonts w:ascii="Times New Roman" w:hAnsi="Times New Roman" w:cs="Times New Roman"/>
          <w:color w:val="000000"/>
          <w:sz w:val="28"/>
          <w:szCs w:val="28"/>
          <w:lang w:eastAsia="ru-RU"/>
        </w:rPr>
        <w:t>контакт-центра</w:t>
      </w:r>
      <w:proofErr w:type="gramEnd"/>
      <w:r w:rsidR="003E49BF" w:rsidRPr="003E49BF">
        <w:rPr>
          <w:rFonts w:ascii="Times New Roman" w:hAnsi="Times New Roman" w:cs="Times New Roman"/>
          <w:color w:val="000000"/>
          <w:sz w:val="28"/>
          <w:szCs w:val="28"/>
          <w:lang w:eastAsia="ru-RU"/>
        </w:rPr>
        <w:t xml:space="preserve"> по вопросам оказания государственных услуг: 8-800-080-7777, 1414.</w:t>
      </w:r>
    </w:p>
    <w:p w:rsidR="003E49BF" w:rsidRPr="003E49BF" w:rsidRDefault="003E49BF"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496D39" w:rsidRDefault="00496D39"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3E49BF" w:rsidRPr="003E49BF" w:rsidRDefault="00AE0298" w:rsidP="0074553E">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3E49BF" w:rsidRPr="003E49BF">
        <w:rPr>
          <w:rFonts w:ascii="Times New Roman" w:hAnsi="Times New Roman" w:cs="Times New Roman"/>
          <w:sz w:val="28"/>
          <w:szCs w:val="28"/>
          <w:lang w:eastAsia="ru-RU"/>
        </w:rPr>
        <w:t>риложение</w:t>
      </w:r>
      <w:r w:rsidR="004B78ED">
        <w:rPr>
          <w:rFonts w:ascii="Times New Roman" w:hAnsi="Times New Roman" w:cs="Times New Roman"/>
          <w:sz w:val="28"/>
          <w:szCs w:val="28"/>
          <w:lang w:eastAsia="ru-RU"/>
        </w:rPr>
        <w:t xml:space="preserve"> 1 </w:t>
      </w:r>
      <w:r w:rsidR="003E49BF" w:rsidRPr="003E49BF">
        <w:rPr>
          <w:rFonts w:ascii="Times New Roman" w:hAnsi="Times New Roman" w:cs="Times New Roman"/>
          <w:sz w:val="28"/>
          <w:szCs w:val="28"/>
          <w:lang w:eastAsia="ru-RU"/>
        </w:rPr>
        <w:t xml:space="preserve">к стандарту </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в организации </w:t>
      </w:r>
      <w:proofErr w:type="gramStart"/>
      <w:r w:rsidRPr="003E49BF">
        <w:rPr>
          <w:rFonts w:ascii="Times New Roman" w:hAnsi="Times New Roman" w:cs="Times New Roman"/>
          <w:color w:val="000000"/>
          <w:sz w:val="28"/>
          <w:szCs w:val="28"/>
          <w:lang w:eastAsia="ru-RU"/>
        </w:rPr>
        <w:t>технического</w:t>
      </w:r>
      <w:proofErr w:type="gramEnd"/>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proofErr w:type="spellStart"/>
      <w:r w:rsidRPr="003E49BF">
        <w:rPr>
          <w:rFonts w:ascii="Times New Roman" w:hAnsi="Times New Roman" w:cs="Times New Roman"/>
          <w:color w:val="000000"/>
          <w:sz w:val="28"/>
          <w:szCs w:val="28"/>
          <w:lang w:eastAsia="ru-RU"/>
        </w:rPr>
        <w:t>послесреднего</w:t>
      </w:r>
      <w:proofErr w:type="spellEnd"/>
      <w:r w:rsidRPr="003E49BF">
        <w:rPr>
          <w:rFonts w:ascii="Times New Roman" w:hAnsi="Times New Roman" w:cs="Times New Roman"/>
          <w:color w:val="000000"/>
          <w:sz w:val="28"/>
          <w:szCs w:val="28"/>
          <w:lang w:eastAsia="ru-RU"/>
        </w:rPr>
        <w:t xml:space="preserve"> образования</w:t>
      </w:r>
      <w:r w:rsidRPr="003E49BF">
        <w:rPr>
          <w:rFonts w:ascii="Times New Roman" w:hAnsi="Times New Roman" w:cs="Times New Roman"/>
          <w:sz w:val="28"/>
          <w:szCs w:val="28"/>
          <w:lang w:eastAsia="ru-RU"/>
        </w:rPr>
        <w:t>»</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Форма</w:t>
      </w:r>
    </w:p>
    <w:p w:rsidR="003E49BF" w:rsidRPr="003E49BF" w:rsidRDefault="003E49BF" w:rsidP="00AE0298">
      <w:pPr>
        <w:tabs>
          <w:tab w:val="left" w:pos="0"/>
        </w:tabs>
        <w:spacing w:after="0" w:line="240" w:lineRule="auto"/>
        <w:jc w:val="right"/>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Расписка о получении документов у </w:t>
      </w:r>
      <w:proofErr w:type="spellStart"/>
      <w:r w:rsidRPr="003E49BF">
        <w:rPr>
          <w:rFonts w:ascii="Times New Roman" w:hAnsi="Times New Roman" w:cs="Times New Roman"/>
          <w:b/>
          <w:bCs/>
          <w:sz w:val="28"/>
          <w:szCs w:val="28"/>
          <w:lang w:eastAsia="ru-RU"/>
        </w:rPr>
        <w:t>услугополучателя</w:t>
      </w:r>
      <w:proofErr w:type="spellEnd"/>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Учебное заведение   __________________________________________ </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учебного заведения) </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______________________________________________________________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населенного пункта, района, города и области)</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Расписка в приеме документов № 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Получены </w:t>
      </w:r>
      <w:proofErr w:type="gramStart"/>
      <w:r w:rsidRPr="003E49BF">
        <w:rPr>
          <w:rFonts w:ascii="Times New Roman" w:hAnsi="Times New Roman" w:cs="Times New Roman"/>
          <w:sz w:val="28"/>
          <w:szCs w:val="28"/>
          <w:lang w:eastAsia="ru-RU"/>
        </w:rPr>
        <w:t>от</w:t>
      </w:r>
      <w:proofErr w:type="gramEnd"/>
      <w:r w:rsidRPr="003E49BF">
        <w:rPr>
          <w:rFonts w:ascii="Times New Roman" w:hAnsi="Times New Roman" w:cs="Times New Roman"/>
          <w:sz w:val="28"/>
          <w:szCs w:val="28"/>
          <w:lang w:eastAsia="ru-RU"/>
        </w:rPr>
        <w:t xml:space="preserve"> _____________________________ следующие документы:</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(Ф.И.О. (при</w:t>
      </w:r>
      <w:r w:rsidR="0074553E">
        <w:rPr>
          <w:rFonts w:ascii="Times New Roman" w:hAnsi="Times New Roman" w:cs="Times New Roman"/>
          <w:sz w:val="28"/>
          <w:szCs w:val="28"/>
          <w:lang w:eastAsia="ru-RU"/>
        </w:rPr>
        <w:t xml:space="preserve"> его</w:t>
      </w:r>
      <w:r w:rsidRPr="003E49BF">
        <w:rPr>
          <w:rFonts w:ascii="Times New Roman" w:hAnsi="Times New Roman" w:cs="Times New Roman"/>
          <w:sz w:val="28"/>
          <w:szCs w:val="28"/>
          <w:lang w:eastAsia="ru-RU"/>
        </w:rPr>
        <w:t xml:space="preserve"> наличии) </w:t>
      </w:r>
      <w:proofErr w:type="spellStart"/>
      <w:r w:rsidRPr="003E49BF">
        <w:rPr>
          <w:rFonts w:ascii="Times New Roman" w:hAnsi="Times New Roman" w:cs="Times New Roman"/>
          <w:sz w:val="28"/>
          <w:szCs w:val="28"/>
          <w:lang w:eastAsia="ru-RU"/>
        </w:rPr>
        <w:t>услугополучателя</w:t>
      </w:r>
      <w:proofErr w:type="spellEnd"/>
      <w:r w:rsidRPr="003E49BF">
        <w:rPr>
          <w:rFonts w:ascii="Times New Roman" w:hAnsi="Times New Roman" w:cs="Times New Roman"/>
          <w:sz w:val="28"/>
          <w:szCs w:val="28"/>
          <w:lang w:eastAsia="ru-RU"/>
        </w:rPr>
        <w:t>)</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1. Заявление</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2. 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Принял Ф.И.О. (при </w:t>
      </w:r>
      <w:r w:rsidR="0074553E">
        <w:rPr>
          <w:rFonts w:ascii="Times New Roman" w:hAnsi="Times New Roman" w:cs="Times New Roman"/>
          <w:sz w:val="28"/>
          <w:szCs w:val="28"/>
          <w:lang w:eastAsia="ru-RU"/>
        </w:rPr>
        <w:t xml:space="preserve">его </w:t>
      </w:r>
      <w:r w:rsidRPr="003E49BF">
        <w:rPr>
          <w:rFonts w:ascii="Times New Roman" w:hAnsi="Times New Roman" w:cs="Times New Roman"/>
          <w:sz w:val="28"/>
          <w:szCs w:val="28"/>
          <w:lang w:eastAsia="ru-RU"/>
        </w:rPr>
        <w:t>наличии) _____________ (подпись)</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 _____________ 20__ г.</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04161C" w:rsidRDefault="0004161C"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3E49BF">
        <w:rPr>
          <w:rFonts w:ascii="Times New Roman" w:hAnsi="Times New Roman" w:cs="Times New Roman"/>
          <w:sz w:val="28"/>
          <w:szCs w:val="28"/>
          <w:lang w:eastAsia="ru-RU"/>
        </w:rPr>
        <w:t>риложение</w:t>
      </w:r>
      <w:r w:rsidR="00C21A64">
        <w:rPr>
          <w:rFonts w:ascii="Times New Roman" w:hAnsi="Times New Roman" w:cs="Times New Roman"/>
          <w:sz w:val="28"/>
          <w:szCs w:val="28"/>
          <w:lang w:eastAsia="ru-RU"/>
        </w:rPr>
        <w:t>2</w:t>
      </w:r>
      <w:r w:rsidRPr="003E49BF">
        <w:rPr>
          <w:rFonts w:ascii="Times New Roman" w:hAnsi="Times New Roman" w:cs="Times New Roman"/>
          <w:sz w:val="28"/>
          <w:szCs w:val="28"/>
          <w:lang w:eastAsia="ru-RU"/>
        </w:rPr>
        <w:t xml:space="preserve">к стандарту </w:t>
      </w: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в организации </w:t>
      </w:r>
      <w:proofErr w:type="gramStart"/>
      <w:r w:rsidRPr="003E49BF">
        <w:rPr>
          <w:rFonts w:ascii="Times New Roman" w:hAnsi="Times New Roman" w:cs="Times New Roman"/>
          <w:color w:val="000000"/>
          <w:sz w:val="28"/>
          <w:szCs w:val="28"/>
          <w:lang w:eastAsia="ru-RU"/>
        </w:rPr>
        <w:t>технического</w:t>
      </w:r>
      <w:proofErr w:type="gramEnd"/>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4B78ED" w:rsidRDefault="004B78ED" w:rsidP="004B78ED">
      <w:pPr>
        <w:spacing w:after="0" w:line="240" w:lineRule="auto"/>
        <w:jc w:val="right"/>
        <w:rPr>
          <w:rFonts w:ascii="Times New Roman" w:hAnsi="Times New Roman" w:cs="Times New Roman"/>
          <w:b/>
          <w:bCs/>
          <w:sz w:val="28"/>
          <w:szCs w:val="28"/>
        </w:rPr>
      </w:pPr>
      <w:proofErr w:type="spellStart"/>
      <w:r w:rsidRPr="003E49BF">
        <w:rPr>
          <w:rFonts w:ascii="Times New Roman" w:hAnsi="Times New Roman" w:cs="Times New Roman"/>
          <w:color w:val="000000"/>
          <w:sz w:val="28"/>
          <w:szCs w:val="28"/>
          <w:lang w:eastAsia="ru-RU"/>
        </w:rPr>
        <w:t>послесреднего</w:t>
      </w:r>
      <w:proofErr w:type="spellEnd"/>
      <w:r w:rsidRPr="003E49BF">
        <w:rPr>
          <w:rFonts w:ascii="Times New Roman" w:hAnsi="Times New Roman" w:cs="Times New Roman"/>
          <w:color w:val="000000"/>
          <w:sz w:val="28"/>
          <w:szCs w:val="28"/>
          <w:lang w:eastAsia="ru-RU"/>
        </w:rPr>
        <w:t xml:space="preserve"> образования</w:t>
      </w:r>
      <w:r w:rsidRPr="003E49BF">
        <w:rPr>
          <w:rFonts w:ascii="Times New Roman" w:hAnsi="Times New Roman" w:cs="Times New Roman"/>
          <w:sz w:val="28"/>
          <w:szCs w:val="28"/>
          <w:lang w:eastAsia="ru-RU"/>
        </w:rPr>
        <w:t>»</w:t>
      </w:r>
    </w:p>
    <w:p w:rsidR="004B78ED" w:rsidRDefault="004B78ED" w:rsidP="00E251EF">
      <w:pPr>
        <w:spacing w:after="0" w:line="240" w:lineRule="auto"/>
        <w:jc w:val="center"/>
        <w:rPr>
          <w:rFonts w:ascii="Times New Roman" w:hAnsi="Times New Roman" w:cs="Times New Roman"/>
          <w:b/>
          <w:bCs/>
          <w:sz w:val="28"/>
          <w:szCs w:val="28"/>
        </w:rPr>
      </w:pPr>
    </w:p>
    <w:p w:rsidR="00E251EF" w:rsidRPr="00E251EF" w:rsidRDefault="00E251EF" w:rsidP="00E251EF">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p w:rsidR="00E251EF" w:rsidRPr="00E251EF" w:rsidRDefault="00E251EF" w:rsidP="00E251EF">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firstRow="1" w:lastRow="0" w:firstColumn="1" w:lastColumn="0" w:noHBand="0" w:noVBand="1"/>
      </w:tblPr>
      <w:tblGrid>
        <w:gridCol w:w="616"/>
        <w:gridCol w:w="2126"/>
        <w:gridCol w:w="2128"/>
        <w:gridCol w:w="3262"/>
        <w:gridCol w:w="2128"/>
      </w:tblGrid>
      <w:tr w:rsidR="00E251EF" w:rsidRPr="00E251EF" w:rsidTr="00E251EF">
        <w:trPr>
          <w:trHeight w:val="322"/>
          <w:tblHeader/>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proofErr w:type="spellStart"/>
            <w:r w:rsidRPr="004B78ED">
              <w:rPr>
                <w:rFonts w:ascii="Times New Roman" w:hAnsi="Times New Roman" w:cs="Times New Roman"/>
                <w:sz w:val="24"/>
                <w:szCs w:val="24"/>
              </w:rPr>
              <w:t>Наименованиерегиона</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Акмолинская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lang w:val="ru-RU"/>
              </w:rPr>
            </w:pPr>
            <w:hyperlink r:id="rId10" w:history="1">
              <w:r w:rsidR="00E251EF" w:rsidRPr="004B78ED">
                <w:rPr>
                  <w:rStyle w:val="a3"/>
                  <w:sz w:val="24"/>
                  <w:szCs w:val="24"/>
                </w:rPr>
                <w:t>www.akmo.kz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w:t>
            </w:r>
            <w:proofErr w:type="spellStart"/>
            <w:r w:rsidRPr="004B78ED">
              <w:rPr>
                <w:rFonts w:ascii="Times New Roman" w:hAnsi="Times New Roman" w:cs="Times New Roman"/>
                <w:sz w:val="24"/>
                <w:szCs w:val="24"/>
              </w:rPr>
              <w:t>Актобе</w:t>
            </w:r>
            <w:proofErr w:type="spellEnd"/>
            <w:r w:rsidRPr="004B78ED">
              <w:rPr>
                <w:rFonts w:ascii="Times New Roman" w:hAnsi="Times New Roman" w:cs="Times New Roman"/>
                <w:sz w:val="24"/>
                <w:szCs w:val="24"/>
              </w:rPr>
              <w:t xml:space="preserve">,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пр. </w:t>
            </w:r>
            <w:proofErr w:type="spellStart"/>
            <w:r w:rsidRPr="004B78ED">
              <w:rPr>
                <w:rFonts w:ascii="Times New Roman" w:hAnsi="Times New Roman" w:cs="Times New Roman"/>
                <w:sz w:val="24"/>
                <w:szCs w:val="24"/>
              </w:rPr>
              <w:t>Абылхайыр</w:t>
            </w:r>
            <w:proofErr w:type="spellEnd"/>
            <w:r w:rsidRPr="004B78ED">
              <w:rPr>
                <w:rFonts w:ascii="Times New Roman" w:hAnsi="Times New Roman" w:cs="Times New Roman"/>
                <w:sz w:val="24"/>
                <w:szCs w:val="24"/>
              </w:rPr>
              <w:t xml:space="preserve"> хана, 40</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1" w:history="1">
              <w:r w:rsidR="00E251EF" w:rsidRPr="004B78ED">
                <w:rPr>
                  <w:rStyle w:val="a3"/>
                  <w:sz w:val="24"/>
                  <w:szCs w:val="24"/>
                </w:rPr>
                <w:t>www.akto.kz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Атырауская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Айтекеби</w:t>
            </w:r>
            <w:proofErr w:type="spellEnd"/>
            <w:r w:rsidRPr="004B78ED">
              <w:rPr>
                <w:rFonts w:ascii="Times New Roman" w:hAnsi="Times New Roman" w:cs="Times New Roman"/>
                <w:sz w:val="24"/>
                <w:szCs w:val="24"/>
              </w:rPr>
              <w:t>, 77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2" w:history="1">
              <w:r w:rsidR="00E251EF" w:rsidRPr="004B78ED">
                <w:rPr>
                  <w:rStyle w:val="a3"/>
                  <w:sz w:val="24"/>
                  <w:szCs w:val="24"/>
                </w:rPr>
                <w:t>www.atyrauobl.kz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Алматинская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w:t>
            </w:r>
            <w:proofErr w:type="spellStart"/>
            <w:r w:rsidRPr="004B78ED">
              <w:rPr>
                <w:rFonts w:ascii="Times New Roman" w:hAnsi="Times New Roman" w:cs="Times New Roman"/>
                <w:sz w:val="24"/>
                <w:szCs w:val="24"/>
              </w:rPr>
              <w:t>Талдыкорган</w:t>
            </w:r>
            <w:proofErr w:type="spellEnd"/>
            <w:r w:rsidRPr="004B78ED">
              <w:rPr>
                <w:rFonts w:ascii="Times New Roman" w:hAnsi="Times New Roman" w:cs="Times New Roman"/>
                <w:sz w:val="24"/>
                <w:szCs w:val="24"/>
              </w:rPr>
              <w:t xml:space="preserve">,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Кабанбай</w:t>
            </w:r>
            <w:proofErr w:type="spellEnd"/>
            <w:r w:rsidRPr="004B78ED">
              <w:rPr>
                <w:rFonts w:ascii="Times New Roman" w:hAnsi="Times New Roman" w:cs="Times New Roman"/>
                <w:sz w:val="24"/>
                <w:szCs w:val="24"/>
              </w:rPr>
              <w:t xml:space="preserve">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lang w:val="ru-RU"/>
              </w:rPr>
            </w:pPr>
            <w:hyperlink r:id="rId13" w:history="1">
              <w:r w:rsidR="00E251EF" w:rsidRPr="004B78ED">
                <w:rPr>
                  <w:rStyle w:val="a3"/>
                  <w:sz w:val="24"/>
                  <w:szCs w:val="24"/>
                </w:rPr>
                <w:t>www</w:t>
              </w:r>
              <w:r w:rsidR="00E251EF" w:rsidRPr="004B78ED">
                <w:rPr>
                  <w:rStyle w:val="a3"/>
                  <w:sz w:val="24"/>
                  <w:szCs w:val="24"/>
                  <w:lang w:val="ru-RU"/>
                </w:rPr>
                <w:t xml:space="preserve">.                 </w:t>
              </w:r>
              <w:proofErr w:type="spellStart"/>
              <w:r w:rsidR="00E251EF" w:rsidRPr="004B78ED">
                <w:rPr>
                  <w:rStyle w:val="a3"/>
                  <w:sz w:val="24"/>
                  <w:szCs w:val="24"/>
                </w:rPr>
                <w:t>almaty</w:t>
              </w:r>
              <w:proofErr w:type="spellEnd"/>
              <w:r w:rsidR="00E251EF" w:rsidRPr="004B78ED">
                <w:rPr>
                  <w:rStyle w:val="a3"/>
                  <w:sz w:val="24"/>
                  <w:szCs w:val="24"/>
                  <w:lang w:val="ru-RU"/>
                </w:rPr>
                <w:t>-</w:t>
              </w:r>
              <w:proofErr w:type="spellStart"/>
              <w:r w:rsidR="00E251EF" w:rsidRPr="004B78ED">
                <w:rPr>
                  <w:rStyle w:val="a3"/>
                  <w:sz w:val="24"/>
                  <w:szCs w:val="24"/>
                </w:rPr>
                <w:t>reg</w:t>
              </w:r>
              <w:proofErr w:type="spellEnd"/>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К.Либкнехта</w:t>
            </w:r>
            <w:proofErr w:type="spellEnd"/>
            <w:r w:rsidRPr="004B78ED">
              <w:rPr>
                <w:rFonts w:ascii="Times New Roman" w:hAnsi="Times New Roman" w:cs="Times New Roman"/>
                <w:sz w:val="24"/>
                <w:szCs w:val="24"/>
              </w:rPr>
              <w:t>,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lang w:val="ru-RU"/>
              </w:rPr>
            </w:pPr>
            <w:hyperlink r:id="rId14" w:history="1">
              <w:r w:rsidR="00E251EF" w:rsidRPr="004B78ED">
                <w:rPr>
                  <w:rStyle w:val="a3"/>
                  <w:sz w:val="24"/>
                  <w:szCs w:val="24"/>
                </w:rPr>
                <w:t>www</w:t>
              </w:r>
              <w:r w:rsidR="00E251EF" w:rsidRPr="004B78ED">
                <w:rPr>
                  <w:rStyle w:val="a3"/>
                  <w:sz w:val="24"/>
                  <w:szCs w:val="24"/>
                  <w:lang w:val="ru-RU"/>
                </w:rPr>
                <w:t xml:space="preserve">. </w:t>
              </w:r>
              <w:proofErr w:type="spellStart"/>
              <w:r w:rsidR="00E251EF" w:rsidRPr="004B78ED">
                <w:rPr>
                  <w:rStyle w:val="a3"/>
                  <w:sz w:val="24"/>
                  <w:szCs w:val="24"/>
                </w:rPr>
                <w:t>akimvko</w:t>
              </w:r>
              <w:proofErr w:type="spellEnd"/>
              <w:r w:rsidR="00E251EF" w:rsidRPr="004B78ED">
                <w:rPr>
                  <w:rStyle w:val="a3"/>
                  <w:sz w:val="24"/>
                  <w:szCs w:val="24"/>
                  <w:lang w:val="ru-RU"/>
                </w:rPr>
                <w:t>.</w:t>
              </w:r>
              <w:proofErr w:type="spellStart"/>
              <w:r w:rsidR="00E251EF" w:rsidRPr="004B78ED">
                <w:rPr>
                  <w:rStyle w:val="a3"/>
                  <w:sz w:val="24"/>
                  <w:szCs w:val="24"/>
                </w:rPr>
                <w:t>gov</w:t>
              </w:r>
              <w:proofErr w:type="spellEnd"/>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Жамбылская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 xml:space="preserve">080008, </w:t>
              </w:r>
              <w:proofErr w:type="spellStart"/>
              <w:r w:rsidRPr="004B78ED">
                <w:rPr>
                  <w:rFonts w:ascii="Times New Roman" w:hAnsi="Times New Roman" w:cs="Times New Roman"/>
                  <w:sz w:val="24"/>
                  <w:szCs w:val="24"/>
                </w:rPr>
                <w:t>г</w:t>
              </w:r>
            </w:smartTag>
            <w:r w:rsidRPr="004B78ED">
              <w:rPr>
                <w:rFonts w:ascii="Times New Roman" w:hAnsi="Times New Roman" w:cs="Times New Roman"/>
                <w:sz w:val="24"/>
                <w:szCs w:val="24"/>
              </w:rPr>
              <w:t>.Тараз</w:t>
            </w:r>
            <w:proofErr w:type="spellEnd"/>
            <w:r w:rsidRPr="004B78ED">
              <w:rPr>
                <w:rFonts w:ascii="Times New Roman" w:hAnsi="Times New Roman" w:cs="Times New Roman"/>
                <w:sz w:val="24"/>
                <w:szCs w:val="24"/>
              </w:rPr>
              <w:t xml:space="preserve">,  </w:t>
            </w:r>
          </w:p>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ул.Абая</w:t>
            </w:r>
            <w:proofErr w:type="spellEnd"/>
            <w:r w:rsidRPr="004B78ED">
              <w:rPr>
                <w:rFonts w:ascii="Times New Roman" w:hAnsi="Times New Roman" w:cs="Times New Roman"/>
                <w:sz w:val="24"/>
                <w:szCs w:val="24"/>
              </w:rPr>
              <w:t>, 125</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lang w:val="ru-RU"/>
              </w:rPr>
            </w:pPr>
            <w:hyperlink r:id="rId15" w:history="1">
              <w:r w:rsidR="00E251EF" w:rsidRPr="004B78ED">
                <w:rPr>
                  <w:rStyle w:val="a3"/>
                  <w:sz w:val="24"/>
                  <w:szCs w:val="24"/>
                </w:rPr>
                <w:t>www</w:t>
              </w:r>
              <w:r w:rsidR="00E251EF" w:rsidRPr="004B78ED">
                <w:rPr>
                  <w:rStyle w:val="a3"/>
                  <w:sz w:val="24"/>
                  <w:szCs w:val="24"/>
                  <w:lang w:val="ru-RU"/>
                </w:rPr>
                <w:t xml:space="preserve">. </w:t>
              </w:r>
              <w:proofErr w:type="spellStart"/>
              <w:r w:rsidR="00E251EF" w:rsidRPr="004B78ED">
                <w:rPr>
                  <w:rStyle w:val="a3"/>
                  <w:sz w:val="24"/>
                  <w:szCs w:val="24"/>
                </w:rPr>
                <w:t>zhambyl</w:t>
              </w:r>
              <w:proofErr w:type="spellEnd"/>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Почиталина</w:t>
            </w:r>
            <w:proofErr w:type="spellEnd"/>
            <w:r w:rsidRPr="004B78ED">
              <w:rPr>
                <w:rFonts w:ascii="Times New Roman" w:hAnsi="Times New Roman" w:cs="Times New Roman"/>
                <w:sz w:val="24"/>
                <w:szCs w:val="24"/>
              </w:rPr>
              <w:t>, 72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6" w:history="1">
              <w:r w:rsidR="00E251EF" w:rsidRPr="004B78ED">
                <w:rPr>
                  <w:rStyle w:val="a3"/>
                  <w:sz w:val="24"/>
                  <w:szCs w:val="24"/>
                </w:rPr>
                <w:t>www.western.kz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7" w:history="1">
              <w:r w:rsidR="00E251EF" w:rsidRPr="004B78ED">
                <w:rPr>
                  <w:rStyle w:val="a3"/>
                  <w:sz w:val="24"/>
                  <w:szCs w:val="24"/>
                </w:rPr>
                <w:t>www</w:t>
              </w:r>
              <w:r w:rsidR="00E251EF" w:rsidRPr="004B78ED">
                <w:rPr>
                  <w:rStyle w:val="a3"/>
                  <w:sz w:val="24"/>
                  <w:szCs w:val="24"/>
                  <w:lang w:val="ru-RU"/>
                </w:rPr>
                <w:t>.</w:t>
              </w:r>
              <w:proofErr w:type="spellStart"/>
              <w:r w:rsidR="00E251EF" w:rsidRPr="004B78ED">
                <w:rPr>
                  <w:rStyle w:val="a3"/>
                  <w:sz w:val="24"/>
                  <w:szCs w:val="24"/>
                </w:rPr>
                <w:t>karaganda</w:t>
              </w:r>
              <w:proofErr w:type="spellEnd"/>
              <w:r w:rsidR="00E251EF" w:rsidRPr="004B78ED">
                <w:rPr>
                  <w:rStyle w:val="a3"/>
                  <w:sz w:val="24"/>
                  <w:szCs w:val="24"/>
                  <w:lang w:val="ru-RU"/>
                </w:rPr>
                <w:t>-</w:t>
              </w:r>
              <w:r w:rsidR="00E251EF" w:rsidRPr="004B78ED">
                <w:rPr>
                  <w:rStyle w:val="a3"/>
                  <w:sz w:val="24"/>
                  <w:szCs w:val="24"/>
                </w:rPr>
                <w:t>region</w:t>
              </w:r>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433"/>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Кызылординская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xml:space="preserve">. </w:t>
            </w:r>
            <w:proofErr w:type="spellStart"/>
            <w:r w:rsidRPr="004B78ED">
              <w:rPr>
                <w:rFonts w:ascii="Times New Roman" w:hAnsi="Times New Roman" w:cs="Times New Roman"/>
                <w:sz w:val="24"/>
                <w:szCs w:val="24"/>
              </w:rPr>
              <w:t>Кызылорда</w:t>
            </w:r>
            <w:proofErr w:type="spellEnd"/>
            <w:r w:rsidRPr="004B78ED">
              <w:rPr>
                <w:rFonts w:ascii="Times New Roman" w:hAnsi="Times New Roman" w:cs="Times New Roman"/>
                <w:sz w:val="24"/>
                <w:szCs w:val="24"/>
              </w:rPr>
              <w:t>,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8" w:history="1">
              <w:r w:rsidR="00E251EF" w:rsidRPr="004B78ED">
                <w:rPr>
                  <w:rStyle w:val="a3"/>
                  <w:sz w:val="24"/>
                  <w:szCs w:val="24"/>
                </w:rPr>
                <w:t>www.kyzylorda.kz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Костанайская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w:t>
            </w:r>
            <w:proofErr w:type="spellStart"/>
            <w:r w:rsidRPr="004B78ED">
              <w:rPr>
                <w:rFonts w:ascii="Times New Roman" w:hAnsi="Times New Roman" w:cs="Times New Roman"/>
                <w:sz w:val="24"/>
                <w:szCs w:val="24"/>
              </w:rPr>
              <w:t>Костанай</w:t>
            </w:r>
            <w:proofErr w:type="spellEnd"/>
            <w:r w:rsidRPr="004B78ED">
              <w:rPr>
                <w:rFonts w:ascii="Times New Roman" w:hAnsi="Times New Roman" w:cs="Times New Roman"/>
                <w:sz w:val="24"/>
                <w:szCs w:val="24"/>
              </w:rPr>
              <w:t xml:space="preserve">,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w:t>
            </w:r>
            <w:proofErr w:type="spellStart"/>
            <w:r w:rsidRPr="004B78ED">
              <w:rPr>
                <w:rFonts w:ascii="Times New Roman" w:hAnsi="Times New Roman" w:cs="Times New Roman"/>
                <w:sz w:val="24"/>
                <w:szCs w:val="24"/>
              </w:rPr>
              <w:t>Фараби</w:t>
            </w:r>
            <w:proofErr w:type="spellEnd"/>
            <w:r w:rsidRPr="004B78ED">
              <w:rPr>
                <w:rFonts w:ascii="Times New Roman" w:hAnsi="Times New Roman" w:cs="Times New Roman"/>
                <w:sz w:val="24"/>
                <w:szCs w:val="24"/>
              </w:rPr>
              <w:t>, 56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19" w:history="1">
              <w:r w:rsidR="00E251EF" w:rsidRPr="004B78ED">
                <w:rPr>
                  <w:rStyle w:val="a3"/>
                  <w:sz w:val="24"/>
                  <w:szCs w:val="24"/>
                </w:rPr>
                <w:t>www.kostanay.kz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proofErr w:type="spellStart"/>
            <w:r w:rsidRPr="004B78ED">
              <w:rPr>
                <w:rFonts w:ascii="Times New Roman" w:hAnsi="Times New Roman" w:cs="Times New Roman"/>
                <w:sz w:val="24"/>
                <w:szCs w:val="24"/>
              </w:rPr>
              <w:t>Мангистауская</w:t>
            </w:r>
            <w:proofErr w:type="spellEnd"/>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20" w:history="1">
              <w:r w:rsidR="00E251EF" w:rsidRPr="004B78ED">
                <w:rPr>
                  <w:rStyle w:val="a3"/>
                  <w:sz w:val="24"/>
                  <w:szCs w:val="24"/>
                </w:rPr>
                <w:t>www.mangystau.kz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Каирбаева</w:t>
            </w:r>
            <w:proofErr w:type="spellEnd"/>
            <w:r w:rsidRPr="004B78ED">
              <w:rPr>
                <w:rFonts w:ascii="Times New Roman" w:hAnsi="Times New Roman" w:cs="Times New Roman"/>
                <w:sz w:val="24"/>
                <w:szCs w:val="24"/>
              </w:rPr>
              <w:t>, 32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21" w:history="1">
              <w:r w:rsidR="00E251EF" w:rsidRPr="004B78ED">
                <w:rPr>
                  <w:rStyle w:val="a3"/>
                  <w:sz w:val="24"/>
                  <w:szCs w:val="24"/>
                </w:rPr>
                <w:t>www.pavlodar.kz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E251EF" w:rsidRPr="004B78ED" w:rsidRDefault="00E251EF" w:rsidP="00E251EF">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rStyle w:val="a3"/>
                <w:sz w:val="24"/>
                <w:szCs w:val="24"/>
              </w:rPr>
            </w:pPr>
            <w:hyperlink r:id="rId22" w:history="1">
              <w:r w:rsidR="00E251EF" w:rsidRPr="004B78ED">
                <w:rPr>
                  <w:rStyle w:val="a3"/>
                  <w:sz w:val="24"/>
                  <w:szCs w:val="24"/>
                </w:rPr>
                <w:t>www</w:t>
              </w:r>
              <w:r w:rsidR="00E251EF" w:rsidRPr="004B78ED">
                <w:rPr>
                  <w:rStyle w:val="a3"/>
                  <w:sz w:val="24"/>
                  <w:szCs w:val="24"/>
                  <w:lang w:val="ru-RU"/>
                </w:rPr>
                <w:t xml:space="preserve">. </w:t>
              </w:r>
            </w:hyperlink>
          </w:p>
          <w:p w:rsidR="00E251EF" w:rsidRPr="004B78ED" w:rsidRDefault="00A127AA" w:rsidP="00E251EF">
            <w:pPr>
              <w:pStyle w:val="a8"/>
              <w:snapToGrid w:val="0"/>
              <w:spacing w:after="0"/>
              <w:rPr>
                <w:sz w:val="24"/>
                <w:szCs w:val="24"/>
              </w:rPr>
            </w:pPr>
            <w:hyperlink r:id="rId23" w:history="1">
              <w:proofErr w:type="spellStart"/>
              <w:r w:rsidR="00E251EF" w:rsidRPr="004B78ED">
                <w:rPr>
                  <w:rStyle w:val="a3"/>
                  <w:sz w:val="24"/>
                  <w:szCs w:val="24"/>
                </w:rPr>
                <w:t>akimat</w:t>
              </w:r>
              <w:proofErr w:type="spellEnd"/>
              <w:r w:rsidR="00E251EF" w:rsidRPr="004B78ED">
                <w:rPr>
                  <w:rStyle w:val="a3"/>
                  <w:sz w:val="24"/>
                  <w:szCs w:val="24"/>
                  <w:lang w:val="ru-RU"/>
                </w:rPr>
                <w:t>-</w:t>
              </w:r>
              <w:proofErr w:type="spellStart"/>
              <w:r w:rsidR="00E251EF" w:rsidRPr="004B78ED">
                <w:rPr>
                  <w:rStyle w:val="a3"/>
                  <w:sz w:val="24"/>
                  <w:szCs w:val="24"/>
                </w:rPr>
                <w:t>sko</w:t>
              </w:r>
              <w:proofErr w:type="spellEnd"/>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24" w:history="1">
              <w:r w:rsidR="00E251EF" w:rsidRPr="004B78ED">
                <w:rPr>
                  <w:rStyle w:val="a3"/>
                  <w:sz w:val="24"/>
                  <w:szCs w:val="24"/>
                </w:rPr>
                <w:t>www</w:t>
              </w:r>
              <w:r w:rsidR="00E251EF" w:rsidRPr="004B78ED">
                <w:rPr>
                  <w:rStyle w:val="a3"/>
                  <w:sz w:val="24"/>
                  <w:szCs w:val="24"/>
                  <w:lang w:val="ru-RU"/>
                </w:rPr>
                <w:t xml:space="preserve">. </w:t>
              </w:r>
              <w:proofErr w:type="spellStart"/>
              <w:r w:rsidR="00E251EF" w:rsidRPr="004B78ED">
                <w:rPr>
                  <w:rStyle w:val="a3"/>
                  <w:sz w:val="24"/>
                  <w:szCs w:val="24"/>
                </w:rPr>
                <w:t>ontustik</w:t>
              </w:r>
              <w:proofErr w:type="spellEnd"/>
              <w:r w:rsidR="00E251EF" w:rsidRPr="004B78ED">
                <w:rPr>
                  <w:rStyle w:val="a3"/>
                  <w:sz w:val="24"/>
                  <w:szCs w:val="24"/>
                  <w:lang w:val="ru-RU"/>
                </w:rPr>
                <w:t>.</w:t>
              </w:r>
              <w:proofErr w:type="spellStart"/>
              <w:r w:rsidR="00E251EF" w:rsidRPr="004B78ED">
                <w:rPr>
                  <w:rStyle w:val="a3"/>
                  <w:sz w:val="24"/>
                  <w:szCs w:val="24"/>
                </w:rPr>
                <w:t>gov</w:t>
              </w:r>
              <w:proofErr w:type="spellEnd"/>
              <w:r w:rsidR="00E251EF" w:rsidRPr="004B78ED">
                <w:rPr>
                  <w:rStyle w:val="a3"/>
                  <w:sz w:val="24"/>
                  <w:szCs w:val="24"/>
                  <w:lang w:val="ru-RU"/>
                </w:rPr>
                <w:t>.</w:t>
              </w:r>
              <w:proofErr w:type="spellStart"/>
              <w:r w:rsidR="00E251EF" w:rsidRPr="004B78ED">
                <w:rPr>
                  <w:rStyle w:val="a3"/>
                  <w:sz w:val="24"/>
                  <w:szCs w:val="24"/>
                </w:rPr>
                <w:t>kz</w:t>
              </w:r>
              <w:proofErr w:type="spellEnd"/>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ул. </w:t>
            </w:r>
            <w:proofErr w:type="spellStart"/>
            <w:r w:rsidRPr="004B78ED">
              <w:rPr>
                <w:rFonts w:ascii="Times New Roman" w:hAnsi="Times New Roman" w:cs="Times New Roman"/>
                <w:sz w:val="24"/>
                <w:szCs w:val="24"/>
              </w:rPr>
              <w:t>Бейбитшилик</w:t>
            </w:r>
            <w:proofErr w:type="spellEnd"/>
            <w:r w:rsidRPr="004B78ED">
              <w:rPr>
                <w:rFonts w:ascii="Times New Roman" w:hAnsi="Times New Roman" w:cs="Times New Roman"/>
                <w:sz w:val="24"/>
                <w:szCs w:val="24"/>
              </w:rPr>
              <w:t>, 11</w:t>
            </w:r>
          </w:p>
        </w:tc>
        <w:tc>
          <w:tcPr>
            <w:tcW w:w="2128" w:type="dxa"/>
            <w:tcBorders>
              <w:top w:val="nil"/>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sz w:val="24"/>
                <w:szCs w:val="24"/>
              </w:rPr>
            </w:pPr>
            <w:hyperlink r:id="rId25" w:history="1">
              <w:r w:rsidR="00E251EF" w:rsidRPr="004B78ED">
                <w:rPr>
                  <w:rStyle w:val="a3"/>
                  <w:sz w:val="24"/>
                  <w:szCs w:val="24"/>
                </w:rPr>
                <w:t>www.astana.kz</w:t>
              </w:r>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E251EF" w:rsidRPr="004B78ED" w:rsidRDefault="00A127AA" w:rsidP="00E251EF">
            <w:pPr>
              <w:pStyle w:val="a8"/>
              <w:snapToGrid w:val="0"/>
              <w:spacing w:after="0"/>
              <w:rPr>
                <w:iCs/>
                <w:sz w:val="24"/>
                <w:szCs w:val="24"/>
                <w:lang w:val="ru-RU"/>
              </w:rPr>
            </w:pPr>
            <w:hyperlink r:id="rId26" w:history="1">
              <w:r w:rsidR="00E251EF" w:rsidRPr="004B78ED">
                <w:rPr>
                  <w:rStyle w:val="a3"/>
                  <w:sz w:val="24"/>
                  <w:szCs w:val="24"/>
                </w:rPr>
                <w:t>www.almaty.kz</w:t>
              </w:r>
            </w:hyperlink>
          </w:p>
        </w:tc>
      </w:tr>
    </w:tbl>
    <w:p w:rsidR="00E251EF" w:rsidRPr="00E251EF" w:rsidRDefault="00E251EF" w:rsidP="00E251EF">
      <w:pPr>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sectPr w:rsidR="00E251EF" w:rsidRPr="00E251EF" w:rsidSect="00AE0298">
      <w:headerReference w:type="default" r:id="rId27"/>
      <w:headerReference w:type="first" r:id="rId2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AA" w:rsidRDefault="00A127AA" w:rsidP="00B23463">
      <w:pPr>
        <w:spacing w:after="0" w:line="240" w:lineRule="auto"/>
      </w:pPr>
      <w:r>
        <w:separator/>
      </w:r>
    </w:p>
  </w:endnote>
  <w:endnote w:type="continuationSeparator" w:id="0">
    <w:p w:rsidR="00A127AA" w:rsidRDefault="00A127AA" w:rsidP="00B2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AA" w:rsidRDefault="00A127AA" w:rsidP="00B23463">
      <w:pPr>
        <w:spacing w:after="0" w:line="240" w:lineRule="auto"/>
      </w:pPr>
      <w:r>
        <w:separator/>
      </w:r>
    </w:p>
  </w:footnote>
  <w:footnote w:type="continuationSeparator" w:id="0">
    <w:p w:rsidR="00A127AA" w:rsidRDefault="00A127AA" w:rsidP="00B23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28" w:rsidRPr="00FD49D5" w:rsidRDefault="00296C36">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2D4579">
      <w:rPr>
        <w:rFonts w:ascii="Times New Roman" w:hAnsi="Times New Roman" w:cs="Times New Roman"/>
        <w:noProof/>
        <w:sz w:val="28"/>
        <w:szCs w:val="28"/>
      </w:rPr>
      <w:t>2</w:t>
    </w:r>
    <w:r w:rsidRPr="00FD49D5">
      <w:rPr>
        <w:rFonts w:ascii="Times New Roman" w:hAnsi="Times New Roman" w:cs="Times New Roman"/>
        <w:noProof/>
        <w:sz w:val="28"/>
        <w:szCs w:val="28"/>
      </w:rPr>
      <w:fldChar w:fldCharType="end"/>
    </w:r>
  </w:p>
  <w:p w:rsidR="00F11728" w:rsidRDefault="00A127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9205"/>
      <w:docPartObj>
        <w:docPartGallery w:val="Page Numbers (Top of Page)"/>
        <w:docPartUnique/>
      </w:docPartObj>
    </w:sdtPr>
    <w:sdtEndPr>
      <w:rPr>
        <w:rFonts w:ascii="Times New Roman" w:hAnsi="Times New Roman" w:cs="Times New Roman"/>
        <w:sz w:val="28"/>
        <w:szCs w:val="28"/>
      </w:rPr>
    </w:sdtEndPr>
    <w:sdtContent>
      <w:p w:rsidR="00FD49D5" w:rsidRPr="00FD49D5" w:rsidRDefault="00296C36">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2D4579">
          <w:rPr>
            <w:rFonts w:ascii="Times New Roman" w:hAnsi="Times New Roman" w:cs="Times New Roman"/>
            <w:noProof/>
            <w:sz w:val="28"/>
            <w:szCs w:val="28"/>
          </w:rPr>
          <w:t>1</w:t>
        </w:r>
        <w:r w:rsidRPr="00FD49D5">
          <w:rPr>
            <w:rFonts w:ascii="Times New Roman" w:hAnsi="Times New Roman" w:cs="Times New Roman"/>
            <w:sz w:val="28"/>
            <w:szCs w:val="28"/>
          </w:rPr>
          <w:fldChar w:fldCharType="end"/>
        </w:r>
      </w:p>
    </w:sdtContent>
  </w:sdt>
  <w:p w:rsidR="009315FA" w:rsidRDefault="00A127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49BF"/>
    <w:rsid w:val="0004161C"/>
    <w:rsid w:val="000A4765"/>
    <w:rsid w:val="001307AE"/>
    <w:rsid w:val="00296C36"/>
    <w:rsid w:val="002A5ACF"/>
    <w:rsid w:val="002D4579"/>
    <w:rsid w:val="0032225C"/>
    <w:rsid w:val="0033161D"/>
    <w:rsid w:val="003457BE"/>
    <w:rsid w:val="00372659"/>
    <w:rsid w:val="003E49BF"/>
    <w:rsid w:val="00451989"/>
    <w:rsid w:val="00463BD7"/>
    <w:rsid w:val="00496D39"/>
    <w:rsid w:val="004B3E35"/>
    <w:rsid w:val="004B7007"/>
    <w:rsid w:val="004B78ED"/>
    <w:rsid w:val="00504943"/>
    <w:rsid w:val="005712B5"/>
    <w:rsid w:val="005D26D5"/>
    <w:rsid w:val="00644448"/>
    <w:rsid w:val="006621E1"/>
    <w:rsid w:val="00691323"/>
    <w:rsid w:val="0074553E"/>
    <w:rsid w:val="0079741A"/>
    <w:rsid w:val="009031C8"/>
    <w:rsid w:val="009750A1"/>
    <w:rsid w:val="00A127AA"/>
    <w:rsid w:val="00A27532"/>
    <w:rsid w:val="00AE0298"/>
    <w:rsid w:val="00B11F55"/>
    <w:rsid w:val="00B23463"/>
    <w:rsid w:val="00B37CDF"/>
    <w:rsid w:val="00B8588C"/>
    <w:rsid w:val="00BA0B68"/>
    <w:rsid w:val="00C21A64"/>
    <w:rsid w:val="00C43A7B"/>
    <w:rsid w:val="00C96470"/>
    <w:rsid w:val="00CA29B3"/>
    <w:rsid w:val="00CB345A"/>
    <w:rsid w:val="00CB635A"/>
    <w:rsid w:val="00CF4365"/>
    <w:rsid w:val="00D26FA5"/>
    <w:rsid w:val="00D90DD4"/>
    <w:rsid w:val="00DD0773"/>
    <w:rsid w:val="00E00C8A"/>
    <w:rsid w:val="00E251EF"/>
    <w:rsid w:val="00E80829"/>
    <w:rsid w:val="00EA6169"/>
    <w:rsid w:val="00EB3054"/>
    <w:rsid w:val="00EE2ED9"/>
    <w:rsid w:val="00FA1437"/>
    <w:rsid w:val="00FF3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edu.gov.kz" TargetMode="External"/><Relationship Id="rId13" Type="http://schemas.openxmlformats.org/officeDocument/2006/relationships/hyperlink" Target="http://www.almaty-reg.kz/" TargetMode="External"/><Relationship Id="rId18" Type="http://schemas.openxmlformats.org/officeDocument/2006/relationships/hyperlink" Target="http://www.kyzylorda.kz/" TargetMode="External"/><Relationship Id="rId26" Type="http://schemas.openxmlformats.org/officeDocument/2006/relationships/hyperlink" Target="http://www.almaty.kz/" TargetMode="External"/><Relationship Id="rId3" Type="http://schemas.openxmlformats.org/officeDocument/2006/relationships/settings" Target="settings.xml"/><Relationship Id="rId21" Type="http://schemas.openxmlformats.org/officeDocument/2006/relationships/hyperlink" Target="http://www.pavlodar.kz/" TargetMode="External"/><Relationship Id="rId7" Type="http://schemas.openxmlformats.org/officeDocument/2006/relationships/hyperlink" Target="http://www.edu.gov.kz" TargetMode="External"/><Relationship Id="rId12" Type="http://schemas.openxmlformats.org/officeDocument/2006/relationships/hyperlink" Target="http://www.atyrauobl.kz/" TargetMode="External"/><Relationship Id="rId17" Type="http://schemas.openxmlformats.org/officeDocument/2006/relationships/hyperlink" Target="http://www.karaganda-region.kz" TargetMode="External"/><Relationship Id="rId25" Type="http://schemas.openxmlformats.org/officeDocument/2006/relationships/hyperlink" Target="http://www.astana.kz/" TargetMode="External"/><Relationship Id="rId2" Type="http://schemas.microsoft.com/office/2007/relationships/stylesWithEffects" Target="stylesWithEffects.xml"/><Relationship Id="rId16" Type="http://schemas.openxmlformats.org/officeDocument/2006/relationships/hyperlink" Target="http://www.western.kz/" TargetMode="External"/><Relationship Id="rId20" Type="http://schemas.openxmlformats.org/officeDocument/2006/relationships/hyperlink" Target="http://www.mangystau.kz/"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kto.kz/" TargetMode="External"/><Relationship Id="rId24" Type="http://schemas.openxmlformats.org/officeDocument/2006/relationships/hyperlink" Target="http://www.ontustik.gov.kz/" TargetMode="External"/><Relationship Id="rId5" Type="http://schemas.openxmlformats.org/officeDocument/2006/relationships/footnotes" Target="footnotes.xml"/><Relationship Id="rId15" Type="http://schemas.openxmlformats.org/officeDocument/2006/relationships/hyperlink" Target="http://www.zhambyl.kz/" TargetMode="External"/><Relationship Id="rId23" Type="http://schemas.openxmlformats.org/officeDocument/2006/relationships/hyperlink" Target="http://www.akimat-sko.kz/" TargetMode="External"/><Relationship Id="rId28" Type="http://schemas.openxmlformats.org/officeDocument/2006/relationships/header" Target="header2.xml"/><Relationship Id="rId10" Type="http://schemas.openxmlformats.org/officeDocument/2006/relationships/hyperlink" Target="http://www.akmo.kz/" TargetMode="External"/><Relationship Id="rId19" Type="http://schemas.openxmlformats.org/officeDocument/2006/relationships/hyperlink" Target="http://www.kostanay.kz/" TargetMode="External"/><Relationship Id="rId4" Type="http://schemas.openxmlformats.org/officeDocument/2006/relationships/webSettings" Target="webSettings.xml"/><Relationship Id="rId9" Type="http://schemas.openxmlformats.org/officeDocument/2006/relationships/hyperlink" Target="http://www.minfin.gov.kz" TargetMode="External"/><Relationship Id="rId14" Type="http://schemas.openxmlformats.org/officeDocument/2006/relationships/hyperlink" Target="http://www.akimvko.gov.kz/" TargetMode="External"/><Relationship Id="rId22" Type="http://schemas.openxmlformats.org/officeDocument/2006/relationships/hyperlink" Target="http://www.akimat-sko.kz/"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Zavuch</cp:lastModifiedBy>
  <cp:revision>28</cp:revision>
  <cp:lastPrinted>2015-05-29T09:19:00Z</cp:lastPrinted>
  <dcterms:created xsi:type="dcterms:W3CDTF">2015-05-12T09:32:00Z</dcterms:created>
  <dcterms:modified xsi:type="dcterms:W3CDTF">2016-06-08T10:38:00Z</dcterms:modified>
</cp:coreProperties>
</file>